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AA" w:rsidRDefault="005E163A" w:rsidP="006816AA">
      <w:pPr>
        <w:spacing w:after="0"/>
        <w:ind w:firstLine="360"/>
        <w:rPr>
          <w:rFonts w:ascii="Times New Roman" w:hAnsi="Times New Roman" w:cs="Times New Roman"/>
          <w:b/>
          <w:sz w:val="24"/>
          <w:szCs w:val="24"/>
          <w:u w:val="single"/>
        </w:rPr>
      </w:pPr>
      <w:r>
        <w:rPr>
          <w:rFonts w:ascii="Times New Roman" w:hAnsi="Times New Roman" w:cs="Times New Roman"/>
          <w:b/>
          <w:sz w:val="24"/>
          <w:szCs w:val="24"/>
          <w:u w:val="single"/>
        </w:rPr>
        <w:t>ELERAI MCK GIRLS SECONDARY SCHOOL</w:t>
      </w:r>
    </w:p>
    <w:p w:rsidR="005E163A" w:rsidRPr="006816AA" w:rsidRDefault="005E163A" w:rsidP="006816AA">
      <w:pPr>
        <w:spacing w:after="0"/>
        <w:ind w:firstLine="360"/>
        <w:rPr>
          <w:rFonts w:ascii="Times New Roman" w:hAnsi="Times New Roman" w:cs="Times New Roman"/>
          <w:b/>
          <w:sz w:val="24"/>
          <w:szCs w:val="24"/>
          <w:u w:val="single"/>
        </w:rPr>
      </w:pPr>
    </w:p>
    <w:p w:rsidR="006816AA" w:rsidRDefault="005E163A" w:rsidP="006816AA">
      <w:pPr>
        <w:spacing w:after="0"/>
        <w:ind w:firstLine="360"/>
        <w:rPr>
          <w:rFonts w:ascii="Times New Roman" w:hAnsi="Times New Roman" w:cs="Times New Roman"/>
          <w:b/>
          <w:sz w:val="24"/>
          <w:szCs w:val="24"/>
        </w:rPr>
      </w:pPr>
      <w:r>
        <w:rPr>
          <w:rFonts w:ascii="Times New Roman" w:hAnsi="Times New Roman" w:cs="Times New Roman"/>
          <w:b/>
          <w:sz w:val="24"/>
          <w:szCs w:val="24"/>
        </w:rPr>
        <w:t xml:space="preserve">FORM 4  </w:t>
      </w:r>
      <w:r w:rsidR="006816AA" w:rsidRPr="006816AA">
        <w:rPr>
          <w:rFonts w:ascii="Times New Roman" w:hAnsi="Times New Roman" w:cs="Times New Roman"/>
          <w:b/>
          <w:sz w:val="24"/>
          <w:szCs w:val="24"/>
        </w:rPr>
        <w:t>CHEMISTRY</w:t>
      </w:r>
    </w:p>
    <w:p w:rsidR="005E163A" w:rsidRPr="006816AA" w:rsidRDefault="005E163A" w:rsidP="006816AA">
      <w:pPr>
        <w:spacing w:after="0"/>
        <w:ind w:firstLine="360"/>
        <w:rPr>
          <w:rFonts w:ascii="Times New Roman" w:hAnsi="Times New Roman" w:cs="Times New Roman"/>
          <w:b/>
          <w:sz w:val="24"/>
          <w:szCs w:val="24"/>
        </w:rPr>
      </w:pPr>
    </w:p>
    <w:p w:rsidR="006816AA" w:rsidRPr="006816AA" w:rsidRDefault="006816AA" w:rsidP="005E163A">
      <w:pPr>
        <w:spacing w:after="0"/>
        <w:ind w:firstLine="360"/>
        <w:rPr>
          <w:rFonts w:ascii="Times New Roman" w:hAnsi="Times New Roman" w:cs="Times New Roman"/>
          <w:b/>
          <w:sz w:val="24"/>
          <w:szCs w:val="24"/>
        </w:rPr>
      </w:pPr>
      <w:r w:rsidRPr="006816AA">
        <w:rPr>
          <w:rFonts w:ascii="Times New Roman" w:hAnsi="Times New Roman" w:cs="Times New Roman"/>
          <w:b/>
          <w:sz w:val="24"/>
          <w:szCs w:val="24"/>
        </w:rPr>
        <w:t>PAPER 1 THEORY</w:t>
      </w:r>
    </w:p>
    <w:p w:rsidR="006816AA" w:rsidRPr="006816AA" w:rsidRDefault="006816AA" w:rsidP="006816AA">
      <w:pPr>
        <w:spacing w:after="0"/>
        <w:ind w:firstLine="360"/>
        <w:rPr>
          <w:rFonts w:ascii="Times New Roman" w:hAnsi="Times New Roman" w:cs="Times New Roman"/>
          <w:b/>
          <w:sz w:val="24"/>
          <w:szCs w:val="24"/>
        </w:rPr>
      </w:pPr>
    </w:p>
    <w:p w:rsidR="006816AA" w:rsidRPr="006816AA" w:rsidRDefault="006816AA" w:rsidP="006816AA">
      <w:pPr>
        <w:pBdr>
          <w:bottom w:val="double" w:sz="4" w:space="1" w:color="auto"/>
        </w:pBdr>
        <w:spacing w:after="0"/>
        <w:ind w:firstLine="360"/>
        <w:rPr>
          <w:rFonts w:ascii="Times New Roman" w:hAnsi="Times New Roman" w:cs="Times New Roman"/>
          <w:b/>
          <w:sz w:val="24"/>
          <w:szCs w:val="24"/>
        </w:rPr>
      </w:pPr>
      <w:r w:rsidRPr="006816AA">
        <w:rPr>
          <w:rFonts w:ascii="Times New Roman" w:hAnsi="Times New Roman" w:cs="Times New Roman"/>
          <w:b/>
          <w:sz w:val="24"/>
          <w:szCs w:val="24"/>
        </w:rPr>
        <w:t>TIME: 2 HOURS</w:t>
      </w:r>
    </w:p>
    <w:p w:rsid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Chelule mixed wax and ammonium chloride accidentally.  He found that it is not advisable to heat the mixture in order to separate them.  Briefly explain how he would have separated them.</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t>(3marks)</w:t>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Potassium sulphite solution was prepared and divided into two portions.  The first portion gave a white precipitate when reacted with barium nitrate.  On addition of dilute hydrochloric acid, the white precipitate disappeared.</w:t>
      </w:r>
    </w:p>
    <w:p w:rsidR="006816AA" w:rsidRDefault="006816AA" w:rsidP="006816AA">
      <w:pPr>
        <w:numPr>
          <w:ilvl w:val="0"/>
          <w:numId w:val="2"/>
        </w:numPr>
        <w:tabs>
          <w:tab w:val="num" w:pos="360"/>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Write the formula of the compound which formed as the white precipitate.</w:t>
      </w:r>
      <w:r w:rsidRPr="006816AA">
        <w:rPr>
          <w:rFonts w:ascii="Times New Roman" w:hAnsi="Times New Roman" w:cs="Times New Roman"/>
          <w:sz w:val="24"/>
          <w:szCs w:val="24"/>
        </w:rPr>
        <w:tab/>
        <w:t>(1mark)</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numPr>
          <w:ilvl w:val="0"/>
          <w:numId w:val="2"/>
        </w:numPr>
        <w:tabs>
          <w:tab w:val="num" w:pos="360"/>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Write the equation for the reaction between dilute hydrochloric acid and the compound whose formula is written in (a) above.</w:t>
      </w:r>
      <w:r w:rsidRPr="006816AA">
        <w:rPr>
          <w:rFonts w:ascii="Times New Roman" w:hAnsi="Times New Roman" w:cs="Times New Roman"/>
          <w:sz w:val="24"/>
          <w:szCs w:val="24"/>
        </w:rPr>
        <w:tab/>
        <w:t>(1mark)</w:t>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0"/>
          <w:numId w:val="2"/>
        </w:numPr>
        <w:tabs>
          <w:tab w:val="num" w:pos="360"/>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What observation would be made if one drop of potassium dichromate solution was added to the second portion followed by dilute hydrochloric acid?</w:t>
      </w:r>
      <w:r w:rsidRPr="006816AA">
        <w:rPr>
          <w:rFonts w:ascii="Times New Roman" w:hAnsi="Times New Roman" w:cs="Times New Roman"/>
          <w:sz w:val="24"/>
          <w:szCs w:val="24"/>
        </w:rPr>
        <w:tab/>
        <w:t>(1mark)</w:t>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In ancient Greece, chewing chalk was used to combat excess stomach acid.  A patient suffering from duodenal ulcer releases 30cm</w:t>
      </w:r>
      <w:r w:rsidRPr="006816AA">
        <w:rPr>
          <w:rFonts w:ascii="Times New Roman" w:hAnsi="Times New Roman" w:cs="Times New Roman"/>
          <w:sz w:val="24"/>
          <w:szCs w:val="24"/>
          <w:vertAlign w:val="superscript"/>
        </w:rPr>
        <w:t>3</w:t>
      </w:r>
      <w:r w:rsidRPr="006816AA">
        <w:rPr>
          <w:rFonts w:ascii="Times New Roman" w:hAnsi="Times New Roman" w:cs="Times New Roman"/>
          <w:sz w:val="24"/>
          <w:szCs w:val="24"/>
        </w:rPr>
        <w:t xml:space="preserve"> of 1M hydrochloric acid in the stomach.  He chewed 5g of impure chalk to neutralize the acid released. </w:t>
      </w:r>
    </w:p>
    <w:p w:rsidR="006816AA" w:rsidRPr="006816AA" w:rsidRDefault="006816AA" w:rsidP="006816AA">
      <w:pPr>
        <w:tabs>
          <w:tab w:val="left" w:pos="720"/>
        </w:tabs>
        <w:spacing w:after="0" w:line="240" w:lineRule="auto"/>
        <w:ind w:left="360"/>
        <w:jc w:val="both"/>
        <w:rPr>
          <w:rFonts w:ascii="Times New Roman" w:hAnsi="Times New Roman" w:cs="Times New Roman"/>
          <w:sz w:val="24"/>
          <w:szCs w:val="24"/>
        </w:rPr>
      </w:pPr>
      <w:r w:rsidRPr="006816AA">
        <w:rPr>
          <w:rFonts w:ascii="Times New Roman" w:hAnsi="Times New Roman" w:cs="Times New Roman"/>
          <w:sz w:val="24"/>
          <w:szCs w:val="24"/>
        </w:rPr>
        <w:t>(Ca = 40, C = 12, O = 16).</w:t>
      </w:r>
    </w:p>
    <w:p w:rsidR="006816AA" w:rsidRDefault="006816AA" w:rsidP="006816AA">
      <w:pPr>
        <w:numPr>
          <w:ilvl w:val="0"/>
          <w:numId w:val="7"/>
        </w:numPr>
        <w:tabs>
          <w:tab w:val="num" w:pos="360"/>
          <w:tab w:val="left" w:pos="720"/>
        </w:tabs>
        <w:spacing w:after="0" w:line="240" w:lineRule="auto"/>
        <w:ind w:hanging="360"/>
        <w:jc w:val="both"/>
        <w:rPr>
          <w:rFonts w:ascii="Times New Roman" w:hAnsi="Times New Roman" w:cs="Times New Roman"/>
          <w:sz w:val="24"/>
          <w:szCs w:val="24"/>
        </w:rPr>
      </w:pPr>
      <w:r w:rsidRPr="006816AA">
        <w:rPr>
          <w:rFonts w:ascii="Times New Roman" w:hAnsi="Times New Roman" w:cs="Times New Roman"/>
          <w:sz w:val="24"/>
          <w:szCs w:val="24"/>
        </w:rPr>
        <w:t>Write a well balanced chemical reaction that took place.</w:t>
      </w:r>
      <w:r w:rsidRPr="006816AA">
        <w:rPr>
          <w:rFonts w:ascii="Times New Roman" w:hAnsi="Times New Roman" w:cs="Times New Roman"/>
          <w:sz w:val="24"/>
          <w:szCs w:val="24"/>
        </w:rPr>
        <w:tab/>
        <w:t>(1mark)</w:t>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0"/>
          <w:numId w:val="7"/>
        </w:numPr>
        <w:tabs>
          <w:tab w:val="num" w:pos="360"/>
          <w:tab w:val="left" w:pos="720"/>
        </w:tabs>
        <w:spacing w:after="0" w:line="240" w:lineRule="auto"/>
        <w:ind w:hanging="360"/>
        <w:jc w:val="both"/>
        <w:rPr>
          <w:rFonts w:ascii="Times New Roman" w:hAnsi="Times New Roman" w:cs="Times New Roman"/>
          <w:sz w:val="24"/>
          <w:szCs w:val="24"/>
        </w:rPr>
      </w:pPr>
      <w:r w:rsidRPr="006816AA">
        <w:rPr>
          <w:rFonts w:ascii="Times New Roman" w:hAnsi="Times New Roman" w:cs="Times New Roman"/>
          <w:sz w:val="24"/>
          <w:szCs w:val="24"/>
        </w:rPr>
        <w:t>Calculate the number of moles of calcium carbonate used up. (</w:t>
      </w:r>
      <w:r w:rsidR="00C36293">
        <w:rPr>
          <w:rFonts w:ascii="Times New Roman" w:hAnsi="Times New Roman" w:cs="Times New Roman"/>
          <w:sz w:val="24"/>
          <w:szCs w:val="24"/>
        </w:rPr>
        <w:t>2</w:t>
      </w:r>
      <w:r w:rsidRPr="006816AA">
        <w:rPr>
          <w:rFonts w:ascii="Times New Roman" w:hAnsi="Times New Roman" w:cs="Times New Roman"/>
          <w:sz w:val="24"/>
          <w:szCs w:val="24"/>
        </w:rPr>
        <w:t>marks)</w:t>
      </w:r>
      <w:r w:rsidRPr="006816AA">
        <w:rPr>
          <w:rFonts w:ascii="Times New Roman" w:hAnsi="Times New Roman" w:cs="Times New Roman"/>
          <w:sz w:val="24"/>
          <w:szCs w:val="24"/>
        </w:rPr>
        <w:tab/>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0"/>
          <w:numId w:val="7"/>
        </w:numPr>
        <w:tabs>
          <w:tab w:val="num" w:pos="360"/>
          <w:tab w:val="left" w:pos="720"/>
        </w:tabs>
        <w:spacing w:after="0" w:line="240" w:lineRule="auto"/>
        <w:ind w:hanging="360"/>
        <w:jc w:val="both"/>
        <w:rPr>
          <w:rFonts w:ascii="Times New Roman" w:hAnsi="Times New Roman" w:cs="Times New Roman"/>
          <w:sz w:val="24"/>
          <w:szCs w:val="24"/>
        </w:rPr>
      </w:pPr>
      <w:r w:rsidRPr="006816AA">
        <w:rPr>
          <w:rFonts w:ascii="Times New Roman" w:hAnsi="Times New Roman" w:cs="Times New Roman"/>
          <w:sz w:val="24"/>
          <w:szCs w:val="24"/>
        </w:rPr>
        <w:t>Calculate the percentage impurity in calcium carbonate, chalk used.</w:t>
      </w:r>
      <w:r w:rsidRPr="006816AA">
        <w:rPr>
          <w:rFonts w:ascii="Times New Roman" w:hAnsi="Times New Roman" w:cs="Times New Roman"/>
          <w:sz w:val="24"/>
          <w:szCs w:val="24"/>
        </w:rPr>
        <w:tab/>
        <w:t>(</w:t>
      </w:r>
      <w:r w:rsidR="00C36293">
        <w:rPr>
          <w:rFonts w:ascii="Times New Roman" w:hAnsi="Times New Roman" w:cs="Times New Roman"/>
          <w:sz w:val="24"/>
          <w:szCs w:val="24"/>
        </w:rPr>
        <w:t>2</w:t>
      </w:r>
      <w:r w:rsidRPr="006816AA">
        <w:rPr>
          <w:rFonts w:ascii="Times New Roman" w:hAnsi="Times New Roman" w:cs="Times New Roman"/>
          <w:sz w:val="24"/>
          <w:szCs w:val="24"/>
        </w:rPr>
        <w:t>marks)</w:t>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 polymer has the following structure.</w:t>
      </w:r>
    </w:p>
    <w:p w:rsidR="00C36293" w:rsidRDefault="00C36293" w:rsidP="006816AA">
      <w:pPr>
        <w:tabs>
          <w:tab w:val="left" w:pos="720"/>
        </w:tabs>
        <w:spacing w:after="0" w:line="240" w:lineRule="auto"/>
        <w:ind w:left="360" w:firstLine="360"/>
        <w:jc w:val="both"/>
        <w:rPr>
          <w:rFonts w:ascii="Times New Roman" w:hAnsi="Times New Roman" w:cs="Times New Roman"/>
          <w:sz w:val="24"/>
          <w:szCs w:val="24"/>
        </w:rPr>
      </w:pPr>
    </w:p>
    <w:p w:rsidR="006816AA" w:rsidRDefault="006816AA" w:rsidP="006816AA">
      <w:pPr>
        <w:tabs>
          <w:tab w:val="left" w:pos="720"/>
        </w:tabs>
        <w:spacing w:after="0" w:line="240" w:lineRule="auto"/>
        <w:ind w:left="360" w:firstLine="360"/>
        <w:jc w:val="both"/>
        <w:rPr>
          <w:rFonts w:ascii="Times New Roman" w:hAnsi="Times New Roman" w:cs="Times New Roman"/>
          <w:sz w:val="24"/>
          <w:szCs w:val="24"/>
        </w:rPr>
      </w:pPr>
      <w:r w:rsidRPr="006816AA">
        <w:rPr>
          <w:rFonts w:ascii="Times New Roman" w:hAnsi="Times New Roman" w:cs="Times New Roman"/>
          <w:noProof/>
          <w:sz w:val="24"/>
          <w:szCs w:val="24"/>
        </w:rPr>
        <w:drawing>
          <wp:inline distT="0" distB="0" distL="0" distR="0">
            <wp:extent cx="2323525" cy="672860"/>
            <wp:effectExtent l="19050" t="0" r="575" b="0"/>
            <wp:docPr id="12" name="Picture 50"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l"/>
                    <pic:cNvPicPr>
                      <a:picLocks noChangeAspect="1" noChangeArrowheads="1"/>
                    </pic:cNvPicPr>
                  </pic:nvPicPr>
                  <pic:blipFill>
                    <a:blip r:embed="rId7">
                      <a:lum bright="-40000" contrast="60000"/>
                      <a:grayscl/>
                    </a:blip>
                    <a:srcRect/>
                    <a:stretch>
                      <a:fillRect/>
                    </a:stretch>
                  </pic:blipFill>
                  <pic:spPr bwMode="auto">
                    <a:xfrm>
                      <a:off x="0" y="0"/>
                      <a:ext cx="2323262" cy="672784"/>
                    </a:xfrm>
                    <a:prstGeom prst="rect">
                      <a:avLst/>
                    </a:prstGeom>
                    <a:noFill/>
                    <a:ln w="9525">
                      <a:noFill/>
                      <a:miter lim="800000"/>
                      <a:headEnd/>
                      <a:tailEnd/>
                    </a:ln>
                  </pic:spPr>
                </pic:pic>
              </a:graphicData>
            </a:graphic>
          </wp:inline>
        </w:drawing>
      </w: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Pr="006816AA" w:rsidRDefault="00C36293" w:rsidP="006816AA">
      <w:pPr>
        <w:tabs>
          <w:tab w:val="left" w:pos="720"/>
        </w:tabs>
        <w:spacing w:after="0" w:line="240" w:lineRule="auto"/>
        <w:ind w:left="360" w:firstLine="360"/>
        <w:jc w:val="both"/>
        <w:rPr>
          <w:rFonts w:ascii="Times New Roman" w:hAnsi="Times New Roman" w:cs="Times New Roman"/>
          <w:sz w:val="24"/>
          <w:szCs w:val="24"/>
        </w:rPr>
      </w:pPr>
    </w:p>
    <w:p w:rsidR="006816AA" w:rsidRDefault="006816AA" w:rsidP="006816AA">
      <w:pPr>
        <w:numPr>
          <w:ilvl w:val="0"/>
          <w:numId w:val="9"/>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Draw the structure of the monomer.</w:t>
      </w:r>
      <w:r w:rsidRPr="006816AA">
        <w:rPr>
          <w:rFonts w:ascii="Times New Roman" w:hAnsi="Times New Roman" w:cs="Times New Roman"/>
          <w:sz w:val="24"/>
          <w:szCs w:val="24"/>
        </w:rPr>
        <w:tab/>
        <w:t>(1mark)</w:t>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9"/>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 sample of the polymer is found to have molecular mass of 6426.  Determine the number monomers present (2marks)</w:t>
      </w: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b/>
        <w:t>(C = 12, H = 1).</w:t>
      </w:r>
      <w:r w:rsidRPr="006816AA">
        <w:rPr>
          <w:rFonts w:ascii="Times New Roman" w:hAnsi="Times New Roman" w:cs="Times New Roman"/>
          <w:sz w:val="24"/>
          <w:szCs w:val="24"/>
        </w:rPr>
        <w:tab/>
      </w: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Pr="006816AA" w:rsidRDefault="006816AA" w:rsidP="006816AA">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Below is a table of 1</w:t>
      </w:r>
      <w:r w:rsidRPr="006816AA">
        <w:rPr>
          <w:rFonts w:ascii="Times New Roman" w:hAnsi="Times New Roman" w:cs="Times New Roman"/>
          <w:sz w:val="24"/>
          <w:szCs w:val="24"/>
          <w:vertAlign w:val="superscript"/>
        </w:rPr>
        <w:t>st</w:t>
      </w:r>
      <w:r w:rsidRPr="006816AA">
        <w:rPr>
          <w:rFonts w:ascii="Times New Roman" w:hAnsi="Times New Roman" w:cs="Times New Roman"/>
          <w:sz w:val="24"/>
          <w:szCs w:val="24"/>
        </w:rPr>
        <w:t xml:space="preserve"> ionization energies for elements A, B, C and D which are metals.</w:t>
      </w: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70"/>
        <w:gridCol w:w="1100"/>
        <w:gridCol w:w="1247"/>
        <w:gridCol w:w="1173"/>
        <w:gridCol w:w="1100"/>
      </w:tblGrid>
      <w:tr w:rsidR="006816AA" w:rsidRPr="006816AA" w:rsidTr="00824E77">
        <w:tc>
          <w:tcPr>
            <w:tcW w:w="29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Elements</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A</w:t>
            </w:r>
          </w:p>
        </w:tc>
        <w:tc>
          <w:tcPr>
            <w:tcW w:w="1247"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B</w:t>
            </w:r>
          </w:p>
        </w:tc>
        <w:tc>
          <w:tcPr>
            <w:tcW w:w="1173"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C</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D</w:t>
            </w:r>
          </w:p>
        </w:tc>
      </w:tr>
      <w:tr w:rsidR="006816AA" w:rsidRPr="006816AA" w:rsidTr="00824E77">
        <w:tc>
          <w:tcPr>
            <w:tcW w:w="29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Ionization energies KJmol</w:t>
            </w:r>
            <w:r w:rsidRPr="006816AA">
              <w:rPr>
                <w:rFonts w:ascii="Times New Roman" w:hAnsi="Times New Roman" w:cs="Times New Roman"/>
                <w:sz w:val="24"/>
                <w:szCs w:val="24"/>
                <w:vertAlign w:val="superscript"/>
              </w:rPr>
              <w:t>-1</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494</w:t>
            </w:r>
          </w:p>
        </w:tc>
        <w:tc>
          <w:tcPr>
            <w:tcW w:w="1247"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418</w:t>
            </w:r>
          </w:p>
        </w:tc>
        <w:tc>
          <w:tcPr>
            <w:tcW w:w="1173"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519</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376</w:t>
            </w:r>
          </w:p>
        </w:tc>
      </w:tr>
    </w:tbl>
    <w:p w:rsidR="006816AA" w:rsidRPr="00C36293" w:rsidRDefault="006816AA" w:rsidP="006816AA">
      <w:pPr>
        <w:numPr>
          <w:ilvl w:val="0"/>
          <w:numId w:val="11"/>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What is meant by 1</w:t>
      </w:r>
      <w:r w:rsidRPr="006816AA">
        <w:rPr>
          <w:rFonts w:ascii="Times New Roman" w:hAnsi="Times New Roman" w:cs="Times New Roman"/>
          <w:sz w:val="24"/>
          <w:szCs w:val="24"/>
          <w:vertAlign w:val="superscript"/>
        </w:rPr>
        <w:t>st</w:t>
      </w:r>
      <w:r w:rsidRPr="006816AA">
        <w:rPr>
          <w:rFonts w:ascii="Times New Roman" w:hAnsi="Times New Roman" w:cs="Times New Roman"/>
          <w:sz w:val="24"/>
          <w:szCs w:val="24"/>
        </w:rPr>
        <w:t xml:space="preserve"> ionization energy?</w:t>
      </w:r>
      <w:r w:rsidRPr="006816AA">
        <w:rPr>
          <w:rFonts w:ascii="Times New Roman" w:hAnsi="Times New Roman" w:cs="Times New Roman"/>
          <w:sz w:val="24"/>
          <w:szCs w:val="24"/>
        </w:rPr>
        <w:tab/>
        <w:t>(1mark)</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numPr>
          <w:ilvl w:val="0"/>
          <w:numId w:val="11"/>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With an explanation, arrange the elements in order of increasing reactivities.</w:t>
      </w:r>
      <w:r w:rsidRPr="006816AA">
        <w:rPr>
          <w:rFonts w:ascii="Times New Roman" w:hAnsi="Times New Roman" w:cs="Times New Roman"/>
          <w:sz w:val="24"/>
          <w:szCs w:val="24"/>
        </w:rPr>
        <w:tab/>
      </w:r>
      <w:r w:rsidR="00C36293" w:rsidRPr="006816AA">
        <w:rPr>
          <w:rFonts w:ascii="Times New Roman" w:hAnsi="Times New Roman" w:cs="Times New Roman"/>
          <w:sz w:val="24"/>
          <w:szCs w:val="24"/>
        </w:rPr>
        <w:t>(2marks)</w:t>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State the role of chlorine gas in:</w:t>
      </w:r>
    </w:p>
    <w:p w:rsidR="006816AA" w:rsidRDefault="006816AA" w:rsidP="006816AA">
      <w:pPr>
        <w:numPr>
          <w:ilvl w:val="1"/>
          <w:numId w:val="12"/>
        </w:numPr>
        <w:tabs>
          <w:tab w:val="clear" w:pos="1000"/>
          <w:tab w:val="num" w:pos="660"/>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Water treatment</w:t>
      </w:r>
      <w:r w:rsidRPr="006816AA">
        <w:rPr>
          <w:rFonts w:ascii="Times New Roman" w:hAnsi="Times New Roman" w:cs="Times New Roman"/>
          <w:sz w:val="24"/>
          <w:szCs w:val="24"/>
        </w:rPr>
        <w:tab/>
      </w:r>
      <w:r w:rsidRPr="006816AA">
        <w:rPr>
          <w:rFonts w:ascii="Times New Roman" w:hAnsi="Times New Roman" w:cs="Times New Roman"/>
          <w:sz w:val="24"/>
          <w:szCs w:val="24"/>
        </w:rPr>
        <w:tab/>
        <w:t>(1mark)</w:t>
      </w:r>
    </w:p>
    <w:p w:rsidR="006816AA" w:rsidRDefault="006816AA" w:rsidP="006816AA">
      <w:pPr>
        <w:tabs>
          <w:tab w:val="num" w:pos="660"/>
          <w:tab w:val="left" w:pos="720"/>
        </w:tabs>
        <w:spacing w:after="0" w:line="240" w:lineRule="auto"/>
        <w:jc w:val="both"/>
        <w:rPr>
          <w:rFonts w:ascii="Times New Roman" w:hAnsi="Times New Roman" w:cs="Times New Roman"/>
          <w:sz w:val="24"/>
          <w:szCs w:val="24"/>
        </w:rPr>
      </w:pPr>
    </w:p>
    <w:p w:rsidR="006816AA" w:rsidRDefault="006816AA" w:rsidP="006816AA">
      <w:pPr>
        <w:tabs>
          <w:tab w:val="num" w:pos="660"/>
          <w:tab w:val="left" w:pos="720"/>
        </w:tabs>
        <w:spacing w:after="0" w:line="240" w:lineRule="auto"/>
        <w:jc w:val="both"/>
        <w:rPr>
          <w:rFonts w:ascii="Times New Roman" w:hAnsi="Times New Roman" w:cs="Times New Roman"/>
          <w:sz w:val="24"/>
          <w:szCs w:val="24"/>
        </w:rPr>
      </w:pPr>
    </w:p>
    <w:p w:rsidR="006816AA" w:rsidRDefault="006816AA" w:rsidP="006816AA">
      <w:pPr>
        <w:tabs>
          <w:tab w:val="num" w:pos="660"/>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num" w:pos="660"/>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1"/>
          <w:numId w:val="12"/>
        </w:numPr>
        <w:tabs>
          <w:tab w:val="clear" w:pos="1000"/>
          <w:tab w:val="num" w:pos="660"/>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Paper manufacture</w:t>
      </w:r>
      <w:r w:rsidRPr="006816AA">
        <w:rPr>
          <w:rFonts w:ascii="Times New Roman" w:hAnsi="Times New Roman" w:cs="Times New Roman"/>
          <w:sz w:val="24"/>
          <w:szCs w:val="24"/>
        </w:rPr>
        <w:tab/>
        <w:t>(1mark)</w:t>
      </w:r>
    </w:p>
    <w:p w:rsidR="006816AA" w:rsidRDefault="006816AA" w:rsidP="006816AA">
      <w:pPr>
        <w:tabs>
          <w:tab w:val="num" w:pos="660"/>
          <w:tab w:val="left" w:pos="720"/>
        </w:tabs>
        <w:spacing w:after="0" w:line="240" w:lineRule="auto"/>
        <w:jc w:val="both"/>
        <w:rPr>
          <w:rFonts w:ascii="Times New Roman" w:hAnsi="Times New Roman" w:cs="Times New Roman"/>
          <w:sz w:val="24"/>
          <w:szCs w:val="24"/>
        </w:rPr>
      </w:pPr>
    </w:p>
    <w:p w:rsidR="006816AA" w:rsidRDefault="006816AA" w:rsidP="006816AA">
      <w:pPr>
        <w:tabs>
          <w:tab w:val="num" w:pos="660"/>
          <w:tab w:val="left" w:pos="720"/>
        </w:tabs>
        <w:spacing w:after="0" w:line="240" w:lineRule="auto"/>
        <w:jc w:val="both"/>
        <w:rPr>
          <w:rFonts w:ascii="Times New Roman" w:hAnsi="Times New Roman" w:cs="Times New Roman"/>
          <w:sz w:val="24"/>
          <w:szCs w:val="24"/>
        </w:rPr>
      </w:pPr>
    </w:p>
    <w:p w:rsidR="006816AA" w:rsidRDefault="006816AA" w:rsidP="006816AA">
      <w:pPr>
        <w:tabs>
          <w:tab w:val="num" w:pos="660"/>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num" w:pos="660"/>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tabs>
          <w:tab w:val="left" w:pos="720"/>
        </w:tabs>
        <w:spacing w:after="0" w:line="240" w:lineRule="auto"/>
        <w:ind w:left="360"/>
        <w:jc w:val="both"/>
        <w:rPr>
          <w:rFonts w:ascii="Times New Roman" w:hAnsi="Times New Roman" w:cs="Times New Roman"/>
          <w:sz w:val="24"/>
          <w:szCs w:val="24"/>
        </w:rPr>
      </w:pPr>
    </w:p>
    <w:p w:rsidR="006816AA" w:rsidRPr="006816AA" w:rsidRDefault="006816AA" w:rsidP="006816AA">
      <w:pPr>
        <w:numPr>
          <w:ilvl w:val="0"/>
          <w:numId w:val="1"/>
        </w:numPr>
        <w:spacing w:after="0" w:line="240" w:lineRule="auto"/>
        <w:jc w:val="both"/>
        <w:rPr>
          <w:rFonts w:ascii="Times New Roman" w:hAnsi="Times New Roman" w:cs="Times New Roman"/>
          <w:sz w:val="24"/>
          <w:szCs w:val="24"/>
        </w:rPr>
      </w:pPr>
      <w:r w:rsidRPr="006816AA">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1659924</wp:posOffset>
            </wp:positionH>
            <wp:positionV relativeFrom="paragraph">
              <wp:posOffset>137040</wp:posOffset>
            </wp:positionV>
            <wp:extent cx="3146574" cy="1589903"/>
            <wp:effectExtent l="19050" t="0" r="0" b="0"/>
            <wp:wrapNone/>
            <wp:docPr id="6" name="Picture 45"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l"/>
                    <pic:cNvPicPr>
                      <a:picLocks noChangeAspect="1" noChangeArrowheads="1"/>
                    </pic:cNvPicPr>
                  </pic:nvPicPr>
                  <pic:blipFill>
                    <a:blip r:embed="rId8">
                      <a:lum bright="-40000" contrast="60000"/>
                      <a:grayscl/>
                    </a:blip>
                    <a:srcRect/>
                    <a:stretch>
                      <a:fillRect/>
                    </a:stretch>
                  </pic:blipFill>
                  <pic:spPr bwMode="auto">
                    <a:xfrm>
                      <a:off x="0" y="0"/>
                      <a:ext cx="3146283" cy="1589756"/>
                    </a:xfrm>
                    <a:prstGeom prst="rect">
                      <a:avLst/>
                    </a:prstGeom>
                    <a:noFill/>
                    <a:ln w="9525">
                      <a:noFill/>
                      <a:miter lim="800000"/>
                      <a:headEnd/>
                      <a:tailEnd/>
                    </a:ln>
                  </pic:spPr>
                </pic:pic>
              </a:graphicData>
            </a:graphic>
          </wp:anchor>
        </w:drawing>
      </w:r>
      <w:r w:rsidRPr="006816AA">
        <w:rPr>
          <w:rFonts w:ascii="Times New Roman" w:hAnsi="Times New Roman" w:cs="Times New Roman"/>
          <w:sz w:val="24"/>
          <w:szCs w:val="24"/>
        </w:rPr>
        <w:t>The table below was used to prepare and collect gas P.</w:t>
      </w:r>
    </w:p>
    <w:p w:rsidR="006816AA" w:rsidRPr="006816AA" w:rsidRDefault="006816AA" w:rsidP="006816AA">
      <w:pPr>
        <w:spacing w:after="0" w:line="360" w:lineRule="auto"/>
        <w:jc w:val="both"/>
        <w:rPr>
          <w:rFonts w:ascii="Times New Roman" w:hAnsi="Times New Roman" w:cs="Times New Roman"/>
          <w:sz w:val="24"/>
          <w:szCs w:val="24"/>
        </w:rPr>
      </w:pPr>
    </w:p>
    <w:p w:rsidR="006816AA" w:rsidRPr="006816AA" w:rsidRDefault="006816AA" w:rsidP="006816AA">
      <w:pPr>
        <w:spacing w:after="0" w:line="360" w:lineRule="auto"/>
        <w:jc w:val="both"/>
        <w:rPr>
          <w:rFonts w:ascii="Times New Roman" w:hAnsi="Times New Roman" w:cs="Times New Roman"/>
          <w:sz w:val="24"/>
          <w:szCs w:val="24"/>
        </w:rPr>
      </w:pPr>
    </w:p>
    <w:p w:rsidR="006816AA" w:rsidRPr="006816AA" w:rsidRDefault="006816AA" w:rsidP="006816AA">
      <w:pPr>
        <w:spacing w:after="0" w:line="360" w:lineRule="auto"/>
        <w:jc w:val="both"/>
        <w:rPr>
          <w:rFonts w:ascii="Times New Roman" w:hAnsi="Times New Roman" w:cs="Times New Roman"/>
          <w:sz w:val="24"/>
          <w:szCs w:val="24"/>
        </w:rPr>
      </w:pPr>
    </w:p>
    <w:p w:rsidR="006816AA" w:rsidRPr="006816AA" w:rsidRDefault="006816AA" w:rsidP="006816AA">
      <w:pPr>
        <w:spacing w:after="0" w:line="360" w:lineRule="auto"/>
        <w:jc w:val="both"/>
        <w:rPr>
          <w:rFonts w:ascii="Times New Roman" w:hAnsi="Times New Roman" w:cs="Times New Roman"/>
          <w:sz w:val="24"/>
          <w:szCs w:val="24"/>
        </w:rPr>
      </w:pPr>
    </w:p>
    <w:p w:rsidR="006816AA" w:rsidRPr="006816AA" w:rsidRDefault="006816AA" w:rsidP="006816AA">
      <w:pPr>
        <w:spacing w:after="0" w:line="360" w:lineRule="auto"/>
        <w:jc w:val="both"/>
        <w:rPr>
          <w:rFonts w:ascii="Times New Roman" w:hAnsi="Times New Roman" w:cs="Times New Roman"/>
          <w:sz w:val="24"/>
          <w:szCs w:val="24"/>
        </w:rPr>
      </w:pPr>
    </w:p>
    <w:p w:rsidR="006816AA" w:rsidRPr="006816AA" w:rsidRDefault="006816AA" w:rsidP="006816AA">
      <w:pPr>
        <w:spacing w:after="0" w:line="360" w:lineRule="auto"/>
        <w:jc w:val="both"/>
        <w:rPr>
          <w:rFonts w:ascii="Times New Roman" w:hAnsi="Times New Roman" w:cs="Times New Roman"/>
          <w:sz w:val="24"/>
          <w:szCs w:val="24"/>
        </w:rPr>
      </w:pPr>
    </w:p>
    <w:p w:rsidR="006816AA" w:rsidRDefault="006816AA" w:rsidP="006816AA">
      <w:pPr>
        <w:numPr>
          <w:ilvl w:val="0"/>
          <w:numId w:val="4"/>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Name gas P.</w:t>
      </w:r>
      <w:r w:rsidRPr="006816AA">
        <w:rPr>
          <w:rFonts w:ascii="Times New Roman" w:hAnsi="Times New Roman" w:cs="Times New Roman"/>
          <w:sz w:val="24"/>
          <w:szCs w:val="24"/>
        </w:rPr>
        <w:tab/>
        <w:t>(½mark)</w:t>
      </w:r>
      <w:r w:rsidRPr="006816AA">
        <w:rPr>
          <w:rFonts w:ascii="Times New Roman" w:hAnsi="Times New Roman" w:cs="Times New Roman"/>
          <w:sz w:val="24"/>
          <w:szCs w:val="24"/>
        </w:rPr>
        <w:tab/>
      </w: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Pr="006816AA" w:rsidRDefault="006816AA" w:rsidP="006816AA">
      <w:p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0"/>
          <w:numId w:val="4"/>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Write an equation for the reaction that takes place in the round bottomed flask.</w:t>
      </w:r>
      <w:r w:rsidRPr="006816AA">
        <w:rPr>
          <w:rFonts w:ascii="Times New Roman" w:hAnsi="Times New Roman" w:cs="Times New Roman"/>
          <w:sz w:val="24"/>
          <w:szCs w:val="24"/>
        </w:rPr>
        <w:tab/>
        <w:t>(1mark)</w:t>
      </w: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Pr="006816AA" w:rsidRDefault="006816AA" w:rsidP="006816AA">
      <w:pPr>
        <w:spacing w:after="0" w:line="240" w:lineRule="auto"/>
        <w:jc w:val="both"/>
        <w:rPr>
          <w:rFonts w:ascii="Times New Roman" w:hAnsi="Times New Roman" w:cs="Times New Roman"/>
          <w:sz w:val="24"/>
          <w:szCs w:val="24"/>
        </w:rPr>
      </w:pPr>
    </w:p>
    <w:p w:rsidR="006816AA" w:rsidRDefault="006816AA" w:rsidP="006816AA">
      <w:pPr>
        <w:numPr>
          <w:ilvl w:val="0"/>
          <w:numId w:val="4"/>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State the property of gas P that makes it possible for its collection as shown in the diagram above.</w:t>
      </w:r>
      <w:r w:rsidRPr="006816AA">
        <w:rPr>
          <w:rFonts w:ascii="Times New Roman" w:hAnsi="Times New Roman" w:cs="Times New Roman"/>
          <w:sz w:val="24"/>
          <w:szCs w:val="24"/>
        </w:rPr>
        <w:tab/>
      </w:r>
      <w:r w:rsidRPr="006816AA">
        <w:rPr>
          <w:rFonts w:ascii="Times New Roman" w:hAnsi="Times New Roman" w:cs="Times New Roman"/>
          <w:sz w:val="24"/>
          <w:szCs w:val="24"/>
        </w:rPr>
        <w:tab/>
        <w:t xml:space="preserve"> (½mark)</w:t>
      </w: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Pr="006816AA" w:rsidRDefault="006816AA" w:rsidP="006816AA">
      <w:pPr>
        <w:spacing w:after="0" w:line="240" w:lineRule="auto"/>
        <w:jc w:val="both"/>
        <w:rPr>
          <w:rFonts w:ascii="Times New Roman" w:hAnsi="Times New Roman" w:cs="Times New Roman"/>
          <w:sz w:val="24"/>
          <w:szCs w:val="24"/>
        </w:rPr>
      </w:pPr>
    </w:p>
    <w:p w:rsidR="006816AA" w:rsidRDefault="006816AA" w:rsidP="006816AA">
      <w:pPr>
        <w:numPr>
          <w:ilvl w:val="0"/>
          <w:numId w:val="4"/>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 xml:space="preserve">State </w:t>
      </w:r>
      <w:r w:rsidRPr="006816AA">
        <w:rPr>
          <w:rFonts w:ascii="Times New Roman" w:hAnsi="Times New Roman" w:cs="Times New Roman"/>
          <w:b/>
          <w:sz w:val="24"/>
          <w:szCs w:val="24"/>
          <w:u w:val="single"/>
        </w:rPr>
        <w:t>one</w:t>
      </w:r>
      <w:r w:rsidRPr="006816AA">
        <w:rPr>
          <w:rFonts w:ascii="Times New Roman" w:hAnsi="Times New Roman" w:cs="Times New Roman"/>
          <w:sz w:val="24"/>
          <w:szCs w:val="24"/>
        </w:rPr>
        <w:t xml:space="preserve"> precaution to observe while preparing gas P in the laboratory.</w:t>
      </w:r>
      <w:r w:rsidRPr="006816AA">
        <w:rPr>
          <w:rFonts w:ascii="Times New Roman" w:hAnsi="Times New Roman" w:cs="Times New Roman"/>
          <w:sz w:val="24"/>
          <w:szCs w:val="24"/>
        </w:rPr>
        <w:tab/>
        <w:t>(1mark)</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Pr="006816AA" w:rsidRDefault="006816AA" w:rsidP="006816AA">
      <w:pPr>
        <w:spacing w:after="0" w:line="240" w:lineRule="auto"/>
        <w:jc w:val="both"/>
        <w:rPr>
          <w:rFonts w:ascii="Times New Roman" w:hAnsi="Times New Roman" w:cs="Times New Roman"/>
          <w:sz w:val="24"/>
          <w:szCs w:val="24"/>
        </w:rPr>
      </w:pPr>
    </w:p>
    <w:p w:rsidR="006816AA" w:rsidRPr="006816AA" w:rsidRDefault="006816AA" w:rsidP="006816AA">
      <w:pPr>
        <w:numPr>
          <w:ilvl w:val="0"/>
          <w:numId w:val="1"/>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The electronic configuration of X</w:t>
      </w:r>
      <w:r w:rsidRPr="006816AA">
        <w:rPr>
          <w:rFonts w:ascii="Times New Roman" w:hAnsi="Times New Roman" w:cs="Times New Roman"/>
          <w:sz w:val="24"/>
          <w:szCs w:val="24"/>
          <w:vertAlign w:val="superscript"/>
        </w:rPr>
        <w:t>2+</w:t>
      </w:r>
      <w:r w:rsidRPr="006816AA">
        <w:rPr>
          <w:rFonts w:ascii="Times New Roman" w:hAnsi="Times New Roman" w:cs="Times New Roman"/>
          <w:sz w:val="24"/>
          <w:szCs w:val="24"/>
        </w:rPr>
        <w:t xml:space="preserve"> and Y</w:t>
      </w:r>
      <w:r w:rsidRPr="006816AA">
        <w:rPr>
          <w:rFonts w:ascii="Times New Roman" w:hAnsi="Times New Roman" w:cs="Times New Roman"/>
          <w:sz w:val="24"/>
          <w:szCs w:val="24"/>
          <w:vertAlign w:val="superscript"/>
        </w:rPr>
        <w:t>-</w:t>
      </w:r>
      <w:r w:rsidRPr="006816AA">
        <w:rPr>
          <w:rFonts w:ascii="Times New Roman" w:hAnsi="Times New Roman" w:cs="Times New Roman"/>
          <w:sz w:val="24"/>
          <w:szCs w:val="24"/>
        </w:rPr>
        <w:t xml:space="preserve"> are 2.8 and 2.8 respectively.</w:t>
      </w:r>
    </w:p>
    <w:p w:rsidR="006816AA" w:rsidRDefault="006816AA" w:rsidP="006816AA">
      <w:pPr>
        <w:numPr>
          <w:ilvl w:val="1"/>
          <w:numId w:val="4"/>
        </w:numPr>
        <w:tabs>
          <w:tab w:val="clear" w:pos="1800"/>
          <w:tab w:val="num" w:pos="880"/>
        </w:tabs>
        <w:spacing w:after="0" w:line="240" w:lineRule="auto"/>
        <w:ind w:left="880" w:hanging="550"/>
        <w:jc w:val="both"/>
        <w:rPr>
          <w:rFonts w:ascii="Times New Roman" w:hAnsi="Times New Roman" w:cs="Times New Roman"/>
          <w:sz w:val="24"/>
          <w:szCs w:val="24"/>
        </w:rPr>
      </w:pPr>
      <w:r w:rsidRPr="006816AA">
        <w:rPr>
          <w:rFonts w:ascii="Times New Roman" w:hAnsi="Times New Roman" w:cs="Times New Roman"/>
          <w:sz w:val="24"/>
          <w:szCs w:val="24"/>
        </w:rPr>
        <w:t>Write the electronic configuration of the atoms of X and Y.</w:t>
      </w:r>
      <w:r w:rsidRPr="006816AA">
        <w:rPr>
          <w:rFonts w:ascii="Times New Roman" w:hAnsi="Times New Roman" w:cs="Times New Roman"/>
          <w:sz w:val="24"/>
          <w:szCs w:val="24"/>
        </w:rPr>
        <w:tab/>
        <w:t>(1mark)</w:t>
      </w: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Pr="006816AA" w:rsidRDefault="006816AA" w:rsidP="006816AA">
      <w:pPr>
        <w:tabs>
          <w:tab w:val="num" w:pos="88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1"/>
          <w:numId w:val="4"/>
        </w:numPr>
        <w:tabs>
          <w:tab w:val="clear" w:pos="1800"/>
          <w:tab w:val="num" w:pos="880"/>
        </w:tabs>
        <w:spacing w:after="0" w:line="240" w:lineRule="auto"/>
        <w:ind w:left="880" w:hanging="550"/>
        <w:jc w:val="both"/>
        <w:rPr>
          <w:rFonts w:ascii="Times New Roman" w:hAnsi="Times New Roman" w:cs="Times New Roman"/>
          <w:sz w:val="24"/>
          <w:szCs w:val="24"/>
        </w:rPr>
      </w:pPr>
      <w:r w:rsidRPr="006816AA">
        <w:rPr>
          <w:rFonts w:ascii="Times New Roman" w:hAnsi="Times New Roman" w:cs="Times New Roman"/>
          <w:sz w:val="24"/>
          <w:szCs w:val="24"/>
        </w:rPr>
        <w:t>Using dots (•) and crosses (x) for electrons, show bonding in the compound formed by elements X and Y.</w:t>
      </w:r>
      <w:r w:rsidRPr="006816AA">
        <w:rPr>
          <w:rFonts w:ascii="Times New Roman" w:hAnsi="Times New Roman" w:cs="Times New Roman"/>
          <w:sz w:val="24"/>
          <w:szCs w:val="24"/>
        </w:rPr>
        <w:tab/>
        <w:t>(2marks)</w:t>
      </w: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Default="006816AA" w:rsidP="006816AA">
      <w:pPr>
        <w:tabs>
          <w:tab w:val="num" w:pos="880"/>
        </w:tabs>
        <w:spacing w:after="0" w:line="240" w:lineRule="auto"/>
        <w:jc w:val="both"/>
        <w:rPr>
          <w:rFonts w:ascii="Times New Roman" w:hAnsi="Times New Roman" w:cs="Times New Roman"/>
          <w:sz w:val="24"/>
          <w:szCs w:val="24"/>
        </w:rPr>
      </w:pPr>
    </w:p>
    <w:p w:rsidR="006816AA" w:rsidRPr="006816AA" w:rsidRDefault="006816AA" w:rsidP="006816AA">
      <w:pPr>
        <w:tabs>
          <w:tab w:val="num" w:pos="880"/>
        </w:tabs>
        <w:spacing w:after="0" w:line="240" w:lineRule="auto"/>
        <w:jc w:val="both"/>
        <w:rPr>
          <w:rFonts w:ascii="Times New Roman" w:hAnsi="Times New Roman" w:cs="Times New Roman"/>
          <w:sz w:val="24"/>
          <w:szCs w:val="24"/>
        </w:rPr>
      </w:pPr>
    </w:p>
    <w:p w:rsidR="006816AA" w:rsidRPr="006816AA" w:rsidRDefault="006816AA" w:rsidP="006816AA">
      <w:pPr>
        <w:numPr>
          <w:ilvl w:val="0"/>
          <w:numId w:val="1"/>
        </w:numPr>
        <w:tabs>
          <w:tab w:val="clear" w:pos="360"/>
          <w:tab w:val="num"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In an experiment, equal amounts of magnesium powder were placed into test-tube 1 and 2 as shown below.</w:t>
      </w:r>
    </w:p>
    <w:p w:rsidR="006816AA" w:rsidRPr="006816AA" w:rsidRDefault="006816AA" w:rsidP="006816AA">
      <w:pPr>
        <w:spacing w:after="0" w:line="360" w:lineRule="auto"/>
        <w:ind w:left="330"/>
        <w:jc w:val="both"/>
        <w:rPr>
          <w:rFonts w:ascii="Times New Roman" w:hAnsi="Times New Roman" w:cs="Times New Roman"/>
          <w:sz w:val="24"/>
          <w:szCs w:val="24"/>
        </w:rPr>
      </w:pPr>
      <w:r w:rsidRPr="006816AA">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731520</wp:posOffset>
            </wp:positionH>
            <wp:positionV relativeFrom="paragraph">
              <wp:posOffset>93345</wp:posOffset>
            </wp:positionV>
            <wp:extent cx="3328035" cy="1350645"/>
            <wp:effectExtent l="19050" t="0" r="5715" b="0"/>
            <wp:wrapNone/>
            <wp:docPr id="46" name="Picture 46"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l"/>
                    <pic:cNvPicPr>
                      <a:picLocks noChangeAspect="1" noChangeArrowheads="1"/>
                    </pic:cNvPicPr>
                  </pic:nvPicPr>
                  <pic:blipFill>
                    <a:blip r:embed="rId9">
                      <a:lum bright="-40000" contrast="60000"/>
                      <a:grayscl/>
                    </a:blip>
                    <a:srcRect t="4094"/>
                    <a:stretch>
                      <a:fillRect/>
                    </a:stretch>
                  </pic:blipFill>
                  <pic:spPr bwMode="auto">
                    <a:xfrm>
                      <a:off x="0" y="0"/>
                      <a:ext cx="3328035" cy="1350645"/>
                    </a:xfrm>
                    <a:prstGeom prst="rect">
                      <a:avLst/>
                    </a:prstGeom>
                    <a:noFill/>
                    <a:ln w="9525">
                      <a:noFill/>
                      <a:miter lim="800000"/>
                      <a:headEnd/>
                      <a:tailEnd/>
                    </a:ln>
                  </pic:spPr>
                </pic:pic>
              </a:graphicData>
            </a:graphic>
          </wp:anchor>
        </w:drawing>
      </w:r>
    </w:p>
    <w:p w:rsidR="006816AA" w:rsidRPr="006816AA" w:rsidRDefault="006816AA" w:rsidP="006816AA">
      <w:pPr>
        <w:spacing w:after="0" w:line="360" w:lineRule="auto"/>
        <w:ind w:left="330"/>
        <w:jc w:val="both"/>
        <w:rPr>
          <w:rFonts w:ascii="Times New Roman" w:hAnsi="Times New Roman" w:cs="Times New Roman"/>
          <w:sz w:val="24"/>
          <w:szCs w:val="24"/>
        </w:rPr>
      </w:pPr>
    </w:p>
    <w:p w:rsidR="006816AA" w:rsidRPr="006816AA" w:rsidRDefault="006816AA" w:rsidP="006816AA">
      <w:pPr>
        <w:spacing w:after="0" w:line="360" w:lineRule="auto"/>
        <w:ind w:left="330"/>
        <w:jc w:val="both"/>
        <w:rPr>
          <w:rFonts w:ascii="Times New Roman" w:hAnsi="Times New Roman" w:cs="Times New Roman"/>
          <w:sz w:val="24"/>
          <w:szCs w:val="24"/>
        </w:rPr>
      </w:pPr>
    </w:p>
    <w:p w:rsidR="006816AA" w:rsidRPr="006816AA" w:rsidRDefault="006816AA" w:rsidP="006816AA">
      <w:pPr>
        <w:spacing w:after="0" w:line="360" w:lineRule="auto"/>
        <w:ind w:left="330"/>
        <w:jc w:val="both"/>
        <w:rPr>
          <w:rFonts w:ascii="Times New Roman" w:hAnsi="Times New Roman" w:cs="Times New Roman"/>
          <w:sz w:val="24"/>
          <w:szCs w:val="24"/>
        </w:rPr>
      </w:pPr>
    </w:p>
    <w:p w:rsidR="006816AA" w:rsidRPr="006816AA" w:rsidRDefault="006816AA" w:rsidP="006816AA">
      <w:pPr>
        <w:spacing w:after="0" w:line="360" w:lineRule="auto"/>
        <w:ind w:left="330"/>
        <w:jc w:val="both"/>
        <w:rPr>
          <w:rFonts w:ascii="Times New Roman" w:hAnsi="Times New Roman" w:cs="Times New Roman"/>
          <w:sz w:val="24"/>
          <w:szCs w:val="24"/>
        </w:rPr>
      </w:pPr>
    </w:p>
    <w:p w:rsidR="006816AA" w:rsidRPr="006816AA" w:rsidRDefault="006816AA" w:rsidP="006816AA">
      <w:pPr>
        <w:spacing w:after="0" w:line="360" w:lineRule="auto"/>
        <w:ind w:left="330"/>
        <w:jc w:val="both"/>
        <w:rPr>
          <w:rFonts w:ascii="Times New Roman" w:hAnsi="Times New Roman" w:cs="Times New Roman"/>
          <w:sz w:val="24"/>
          <w:szCs w:val="24"/>
        </w:rPr>
      </w:pPr>
    </w:p>
    <w:p w:rsidR="006816AA" w:rsidRPr="006816AA" w:rsidRDefault="006816AA" w:rsidP="006816AA">
      <w:pPr>
        <w:spacing w:after="0" w:line="240" w:lineRule="auto"/>
        <w:ind w:left="330"/>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t>Test Tube 1</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t xml:space="preserve">    Test Tube 2</w:t>
      </w:r>
    </w:p>
    <w:p w:rsidR="006816AA" w:rsidRDefault="006816AA" w:rsidP="006816AA">
      <w:pPr>
        <w:spacing w:after="0" w:line="240" w:lineRule="auto"/>
        <w:ind w:left="360"/>
        <w:jc w:val="both"/>
        <w:rPr>
          <w:rFonts w:ascii="Times New Roman" w:hAnsi="Times New Roman" w:cs="Times New Roman"/>
          <w:sz w:val="24"/>
          <w:szCs w:val="24"/>
        </w:rPr>
      </w:pPr>
      <w:r w:rsidRPr="006816AA">
        <w:rPr>
          <w:rFonts w:ascii="Times New Roman" w:hAnsi="Times New Roman" w:cs="Times New Roman"/>
          <w:sz w:val="24"/>
          <w:szCs w:val="24"/>
        </w:rPr>
        <w:t>Explain why the amount of hydrogen gas liberated in test-tube 2 is greater than in test-tube 1 before the reaction is complete.</w:t>
      </w:r>
      <w:r w:rsidRPr="006816AA">
        <w:rPr>
          <w:rFonts w:ascii="Times New Roman" w:hAnsi="Times New Roman" w:cs="Times New Roman"/>
          <w:sz w:val="24"/>
          <w:szCs w:val="24"/>
        </w:rPr>
        <w:tab/>
        <w:t>(3marks)</w:t>
      </w:r>
      <w:r w:rsidRPr="006816AA">
        <w:rPr>
          <w:rFonts w:ascii="Times New Roman" w:hAnsi="Times New Roman" w:cs="Times New Roman"/>
          <w:sz w:val="24"/>
          <w:szCs w:val="24"/>
        </w:rPr>
        <w:tab/>
      </w:r>
    </w:p>
    <w:p w:rsidR="006816AA" w:rsidRDefault="006816AA" w:rsidP="006816AA">
      <w:pPr>
        <w:spacing w:after="0" w:line="240" w:lineRule="auto"/>
        <w:ind w:left="360"/>
        <w:jc w:val="both"/>
        <w:rPr>
          <w:rFonts w:ascii="Times New Roman" w:hAnsi="Times New Roman" w:cs="Times New Roman"/>
          <w:sz w:val="24"/>
          <w:szCs w:val="24"/>
        </w:rPr>
      </w:pPr>
    </w:p>
    <w:p w:rsidR="006816AA" w:rsidRDefault="006816AA" w:rsidP="006816AA">
      <w:pPr>
        <w:spacing w:after="0" w:line="240" w:lineRule="auto"/>
        <w:ind w:left="360"/>
        <w:jc w:val="both"/>
        <w:rPr>
          <w:rFonts w:ascii="Times New Roman" w:hAnsi="Times New Roman" w:cs="Times New Roman"/>
          <w:sz w:val="24"/>
          <w:szCs w:val="24"/>
        </w:rPr>
      </w:pPr>
    </w:p>
    <w:p w:rsidR="006816AA" w:rsidRDefault="006816AA" w:rsidP="006816AA">
      <w:pPr>
        <w:spacing w:after="0" w:line="240" w:lineRule="auto"/>
        <w:ind w:left="360"/>
        <w:jc w:val="both"/>
        <w:rPr>
          <w:rFonts w:ascii="Times New Roman" w:hAnsi="Times New Roman" w:cs="Times New Roman"/>
          <w:sz w:val="24"/>
          <w:szCs w:val="24"/>
        </w:rPr>
      </w:pPr>
    </w:p>
    <w:p w:rsidR="006816AA" w:rsidRPr="006816AA" w:rsidRDefault="006816AA" w:rsidP="006816AA">
      <w:pPr>
        <w:spacing w:after="0" w:line="240" w:lineRule="auto"/>
        <w:ind w:left="360"/>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C36293" w:rsidRDefault="006816AA" w:rsidP="006816AA">
      <w:pPr>
        <w:numPr>
          <w:ilvl w:val="0"/>
          <w:numId w:val="1"/>
        </w:numPr>
        <w:spacing w:after="0" w:line="240" w:lineRule="auto"/>
        <w:rPr>
          <w:rFonts w:ascii="Times New Roman" w:hAnsi="Times New Roman" w:cs="Times New Roman"/>
          <w:sz w:val="24"/>
          <w:szCs w:val="24"/>
        </w:rPr>
      </w:pPr>
      <w:r w:rsidRPr="006816AA">
        <w:rPr>
          <w:rFonts w:ascii="Times New Roman" w:hAnsi="Times New Roman" w:cs="Times New Roman"/>
          <w:sz w:val="24"/>
          <w:szCs w:val="24"/>
        </w:rPr>
        <w:t>When excess dilute hydrochloric acid was added to sodium sulphite, 960cm</w:t>
      </w:r>
      <w:r w:rsidRPr="006816AA">
        <w:rPr>
          <w:rFonts w:ascii="Times New Roman" w:hAnsi="Times New Roman" w:cs="Times New Roman"/>
          <w:sz w:val="24"/>
          <w:szCs w:val="24"/>
          <w:vertAlign w:val="superscript"/>
        </w:rPr>
        <w:t>3</w:t>
      </w:r>
      <w:r w:rsidRPr="006816AA">
        <w:rPr>
          <w:rFonts w:ascii="Times New Roman" w:hAnsi="Times New Roman" w:cs="Times New Roman"/>
          <w:sz w:val="24"/>
          <w:szCs w:val="24"/>
        </w:rPr>
        <w:t xml:space="preserve"> of sulphur (IV) oxide gas was produced.  Calculate the mass of sodium sulphite that was used.  (Molar mass of sodium sulphite = 126g and molar gas volume = 24000cm</w:t>
      </w:r>
      <w:r w:rsidRPr="006816AA">
        <w:rPr>
          <w:rFonts w:ascii="Times New Roman" w:hAnsi="Times New Roman" w:cs="Times New Roman"/>
          <w:sz w:val="24"/>
          <w:szCs w:val="24"/>
          <w:vertAlign w:val="superscript"/>
        </w:rPr>
        <w:t>3</w:t>
      </w:r>
      <w:r w:rsidRPr="006816AA">
        <w:rPr>
          <w:rFonts w:ascii="Times New Roman" w:hAnsi="Times New Roman" w:cs="Times New Roman"/>
          <w:sz w:val="24"/>
          <w:szCs w:val="24"/>
        </w:rPr>
        <w:t>).</w:t>
      </w:r>
      <w:r w:rsidRPr="006816AA">
        <w:rPr>
          <w:rFonts w:ascii="Times New Roman" w:hAnsi="Times New Roman" w:cs="Times New Roman"/>
          <w:sz w:val="24"/>
          <w:szCs w:val="24"/>
        </w:rPr>
        <w:tab/>
        <w:t>(3marks)</w:t>
      </w: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C36293" w:rsidRDefault="00C36293" w:rsidP="00C36293">
      <w:pPr>
        <w:spacing w:after="0" w:line="240" w:lineRule="auto"/>
        <w:rPr>
          <w:rFonts w:ascii="Times New Roman" w:hAnsi="Times New Roman" w:cs="Times New Roman"/>
          <w:sz w:val="24"/>
          <w:szCs w:val="24"/>
        </w:rPr>
      </w:pPr>
    </w:p>
    <w:p w:rsidR="006816AA" w:rsidRPr="006816AA" w:rsidRDefault="006816AA" w:rsidP="00C36293">
      <w:pPr>
        <w:spacing w:after="0" w:line="240" w:lineRule="auto"/>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0"/>
          <w:numId w:val="1"/>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lastRenderedPageBreak/>
        <w:t xml:space="preserve"> (a)  State the observation made when excess pentene is reacted with bromine gas.</w:t>
      </w:r>
      <w:r w:rsidRPr="006816AA">
        <w:rPr>
          <w:rFonts w:ascii="Times New Roman" w:hAnsi="Times New Roman" w:cs="Times New Roman"/>
          <w:sz w:val="24"/>
          <w:szCs w:val="24"/>
        </w:rPr>
        <w:tab/>
        <w:t>(1mark)</w:t>
      </w: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Default="006816AA" w:rsidP="006816AA">
      <w:pPr>
        <w:spacing w:after="0" w:line="240" w:lineRule="auto"/>
        <w:jc w:val="both"/>
        <w:rPr>
          <w:rFonts w:ascii="Times New Roman" w:hAnsi="Times New Roman" w:cs="Times New Roman"/>
          <w:sz w:val="24"/>
          <w:szCs w:val="24"/>
        </w:rPr>
      </w:pPr>
    </w:p>
    <w:p w:rsidR="006816AA" w:rsidRPr="006816AA" w:rsidRDefault="006816AA" w:rsidP="006816AA">
      <w:p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p>
    <w:p w:rsidR="006816AA" w:rsidRDefault="006816AA" w:rsidP="006816AA">
      <w:pPr>
        <w:spacing w:after="0" w:line="240" w:lineRule="auto"/>
        <w:ind w:left="360"/>
        <w:jc w:val="both"/>
        <w:rPr>
          <w:rFonts w:ascii="Times New Roman" w:hAnsi="Times New Roman" w:cs="Times New Roman"/>
          <w:sz w:val="24"/>
          <w:szCs w:val="24"/>
        </w:rPr>
      </w:pPr>
      <w:r w:rsidRPr="006816AA">
        <w:rPr>
          <w:rFonts w:ascii="Times New Roman" w:hAnsi="Times New Roman" w:cs="Times New Roman"/>
          <w:sz w:val="24"/>
          <w:szCs w:val="24"/>
        </w:rPr>
        <w:t xml:space="preserve"> (b)  Draw and name the compound formed in (a) above.</w:t>
      </w:r>
      <w:r w:rsidRPr="006816AA">
        <w:rPr>
          <w:rFonts w:ascii="Times New Roman" w:hAnsi="Times New Roman" w:cs="Times New Roman"/>
          <w:sz w:val="24"/>
          <w:szCs w:val="24"/>
        </w:rPr>
        <w:tab/>
        <w:t>(2marks)</w:t>
      </w:r>
      <w:r w:rsidRPr="006816AA">
        <w:rPr>
          <w:rFonts w:ascii="Times New Roman" w:hAnsi="Times New Roman" w:cs="Times New Roman"/>
          <w:sz w:val="24"/>
          <w:szCs w:val="24"/>
        </w:rPr>
        <w:tab/>
      </w:r>
    </w:p>
    <w:p w:rsidR="006816AA" w:rsidRDefault="006816AA" w:rsidP="006816AA">
      <w:pPr>
        <w:spacing w:after="0" w:line="240" w:lineRule="auto"/>
        <w:ind w:left="360"/>
        <w:jc w:val="both"/>
        <w:rPr>
          <w:rFonts w:ascii="Times New Roman" w:hAnsi="Times New Roman" w:cs="Times New Roman"/>
          <w:sz w:val="24"/>
          <w:szCs w:val="24"/>
        </w:rPr>
      </w:pPr>
    </w:p>
    <w:p w:rsidR="006816AA" w:rsidRDefault="006816AA" w:rsidP="006816AA">
      <w:pPr>
        <w:spacing w:after="0" w:line="240" w:lineRule="auto"/>
        <w:ind w:left="360"/>
        <w:jc w:val="both"/>
        <w:rPr>
          <w:rFonts w:ascii="Times New Roman" w:hAnsi="Times New Roman" w:cs="Times New Roman"/>
          <w:sz w:val="24"/>
          <w:szCs w:val="24"/>
        </w:rPr>
      </w:pPr>
    </w:p>
    <w:p w:rsidR="00C36293" w:rsidRDefault="00C36293" w:rsidP="006816AA">
      <w:pPr>
        <w:spacing w:after="0" w:line="240" w:lineRule="auto"/>
        <w:ind w:left="360"/>
        <w:jc w:val="both"/>
        <w:rPr>
          <w:rFonts w:ascii="Times New Roman" w:hAnsi="Times New Roman" w:cs="Times New Roman"/>
          <w:sz w:val="24"/>
          <w:szCs w:val="24"/>
        </w:rPr>
      </w:pPr>
    </w:p>
    <w:p w:rsidR="00C36293" w:rsidRDefault="00C36293" w:rsidP="006816AA">
      <w:pPr>
        <w:spacing w:after="0" w:line="240" w:lineRule="auto"/>
        <w:ind w:left="360"/>
        <w:jc w:val="both"/>
        <w:rPr>
          <w:rFonts w:ascii="Times New Roman" w:hAnsi="Times New Roman" w:cs="Times New Roman"/>
          <w:sz w:val="24"/>
          <w:szCs w:val="24"/>
        </w:rPr>
      </w:pPr>
    </w:p>
    <w:p w:rsidR="006816AA" w:rsidRDefault="006816AA" w:rsidP="006816AA">
      <w:pPr>
        <w:spacing w:after="0" w:line="240" w:lineRule="auto"/>
        <w:ind w:left="360"/>
        <w:jc w:val="both"/>
        <w:rPr>
          <w:rFonts w:ascii="Times New Roman" w:hAnsi="Times New Roman" w:cs="Times New Roman"/>
          <w:sz w:val="24"/>
          <w:szCs w:val="24"/>
        </w:rPr>
      </w:pPr>
    </w:p>
    <w:p w:rsidR="006816AA" w:rsidRDefault="006816AA" w:rsidP="006816AA">
      <w:pPr>
        <w:spacing w:after="0" w:line="240" w:lineRule="auto"/>
        <w:ind w:left="360"/>
        <w:jc w:val="both"/>
        <w:rPr>
          <w:rFonts w:ascii="Times New Roman" w:hAnsi="Times New Roman" w:cs="Times New Roman"/>
          <w:sz w:val="24"/>
          <w:szCs w:val="24"/>
        </w:rPr>
      </w:pPr>
    </w:p>
    <w:p w:rsidR="006816AA" w:rsidRPr="006816AA" w:rsidRDefault="006816AA" w:rsidP="006816AA">
      <w:pPr>
        <w:spacing w:after="0" w:line="240" w:lineRule="auto"/>
        <w:ind w:left="360"/>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Pieces of blue and red litmus papers were placed into a beaker containing water into which Aluminium Chloride had been dissolved.</w:t>
      </w:r>
    </w:p>
    <w:p w:rsidR="006816AA" w:rsidRDefault="006816AA" w:rsidP="006816AA">
      <w:pPr>
        <w:numPr>
          <w:ilvl w:val="0"/>
          <w:numId w:val="14"/>
        </w:numPr>
        <w:tabs>
          <w:tab w:val="clear" w:pos="1080"/>
          <w:tab w:val="left" w:pos="770"/>
        </w:tabs>
        <w:spacing w:after="0" w:line="240" w:lineRule="auto"/>
        <w:ind w:left="770" w:hanging="410"/>
        <w:jc w:val="both"/>
        <w:rPr>
          <w:rFonts w:ascii="Times New Roman" w:hAnsi="Times New Roman" w:cs="Times New Roman"/>
          <w:sz w:val="24"/>
          <w:szCs w:val="24"/>
        </w:rPr>
      </w:pPr>
      <w:r w:rsidRPr="006816AA">
        <w:rPr>
          <w:rFonts w:ascii="Times New Roman" w:hAnsi="Times New Roman" w:cs="Times New Roman"/>
          <w:sz w:val="24"/>
          <w:szCs w:val="24"/>
        </w:rPr>
        <w:t xml:space="preserve">Is dissolving of aluminium chloride in water a physical or chemical process?  Explain.  </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t>(1mark)</w:t>
      </w:r>
    </w:p>
    <w:p w:rsidR="006816AA" w:rsidRDefault="006816AA" w:rsidP="006816AA">
      <w:pPr>
        <w:tabs>
          <w:tab w:val="left" w:pos="770"/>
        </w:tabs>
        <w:spacing w:after="0" w:line="240" w:lineRule="auto"/>
        <w:jc w:val="both"/>
        <w:rPr>
          <w:rFonts w:ascii="Times New Roman" w:hAnsi="Times New Roman" w:cs="Times New Roman"/>
          <w:sz w:val="24"/>
          <w:szCs w:val="24"/>
        </w:rPr>
      </w:pPr>
    </w:p>
    <w:p w:rsidR="006816AA" w:rsidRDefault="006816AA" w:rsidP="006816AA">
      <w:pPr>
        <w:tabs>
          <w:tab w:val="left" w:pos="770"/>
        </w:tabs>
        <w:spacing w:after="0" w:line="240" w:lineRule="auto"/>
        <w:jc w:val="both"/>
        <w:rPr>
          <w:rFonts w:ascii="Times New Roman" w:hAnsi="Times New Roman" w:cs="Times New Roman"/>
          <w:sz w:val="24"/>
          <w:szCs w:val="24"/>
        </w:rPr>
      </w:pPr>
    </w:p>
    <w:p w:rsidR="006816AA" w:rsidRDefault="006816AA" w:rsidP="006816AA">
      <w:pPr>
        <w:tabs>
          <w:tab w:val="left" w:pos="770"/>
        </w:tabs>
        <w:spacing w:after="0" w:line="240" w:lineRule="auto"/>
        <w:jc w:val="both"/>
        <w:rPr>
          <w:rFonts w:ascii="Times New Roman" w:hAnsi="Times New Roman" w:cs="Times New Roman"/>
          <w:sz w:val="24"/>
          <w:szCs w:val="24"/>
        </w:rPr>
      </w:pPr>
    </w:p>
    <w:p w:rsidR="006816AA" w:rsidRDefault="006816AA" w:rsidP="006816AA">
      <w:pPr>
        <w:tabs>
          <w:tab w:val="left" w:pos="770"/>
        </w:tabs>
        <w:spacing w:after="0" w:line="240" w:lineRule="auto"/>
        <w:jc w:val="both"/>
        <w:rPr>
          <w:rFonts w:ascii="Times New Roman" w:hAnsi="Times New Roman" w:cs="Times New Roman"/>
          <w:sz w:val="24"/>
          <w:szCs w:val="24"/>
        </w:rPr>
      </w:pPr>
    </w:p>
    <w:p w:rsidR="006816AA" w:rsidRPr="006816AA" w:rsidRDefault="006816AA" w:rsidP="006816AA">
      <w:pPr>
        <w:tabs>
          <w:tab w:val="left" w:pos="770"/>
        </w:tabs>
        <w:spacing w:after="0" w:line="240" w:lineRule="auto"/>
        <w:jc w:val="both"/>
        <w:rPr>
          <w:rFonts w:ascii="Times New Roman" w:hAnsi="Times New Roman" w:cs="Times New Roman"/>
          <w:sz w:val="24"/>
          <w:szCs w:val="24"/>
        </w:rPr>
      </w:pPr>
    </w:p>
    <w:p w:rsidR="006816AA" w:rsidRDefault="006816AA" w:rsidP="006816AA">
      <w:pPr>
        <w:numPr>
          <w:ilvl w:val="0"/>
          <w:numId w:val="14"/>
        </w:numPr>
        <w:tabs>
          <w:tab w:val="clear" w:pos="1080"/>
          <w:tab w:val="left" w:pos="720"/>
        </w:tabs>
        <w:spacing w:after="0" w:line="240" w:lineRule="auto"/>
        <w:ind w:left="360" w:firstLine="0"/>
        <w:jc w:val="both"/>
        <w:rPr>
          <w:rFonts w:ascii="Times New Roman" w:hAnsi="Times New Roman" w:cs="Times New Roman"/>
          <w:sz w:val="24"/>
          <w:szCs w:val="24"/>
        </w:rPr>
      </w:pPr>
      <w:r w:rsidRPr="006816AA">
        <w:rPr>
          <w:rFonts w:ascii="Times New Roman" w:hAnsi="Times New Roman" w:cs="Times New Roman"/>
          <w:sz w:val="24"/>
          <w:szCs w:val="24"/>
        </w:rPr>
        <w:t>State the observations made on the papers.  Explain your answer.</w:t>
      </w:r>
      <w:r w:rsidRPr="006816AA">
        <w:rPr>
          <w:rFonts w:ascii="Times New Roman" w:hAnsi="Times New Roman" w:cs="Times New Roman"/>
          <w:sz w:val="24"/>
          <w:szCs w:val="24"/>
        </w:rPr>
        <w:tab/>
      </w:r>
      <w:r w:rsidR="00C36293" w:rsidRPr="006816AA">
        <w:rPr>
          <w:rFonts w:ascii="Times New Roman" w:hAnsi="Times New Roman" w:cs="Times New Roman"/>
          <w:sz w:val="24"/>
          <w:szCs w:val="24"/>
        </w:rPr>
        <w:t>(2marks)</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Use the information in the table below to answer the questions that follow.  (The letters do not represent the actual symbols of the elements.</w:t>
      </w: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70"/>
        <w:gridCol w:w="990"/>
        <w:gridCol w:w="990"/>
        <w:gridCol w:w="1100"/>
        <w:gridCol w:w="990"/>
        <w:gridCol w:w="990"/>
      </w:tblGrid>
      <w:tr w:rsidR="006816AA" w:rsidRPr="006816AA" w:rsidTr="00824E77">
        <w:tc>
          <w:tcPr>
            <w:tcW w:w="18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Element</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P</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Q</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R</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S</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T</w:t>
            </w:r>
          </w:p>
        </w:tc>
      </w:tr>
      <w:tr w:rsidR="006816AA" w:rsidRPr="006816AA" w:rsidTr="00824E77">
        <w:tc>
          <w:tcPr>
            <w:tcW w:w="18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Atomic number</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20</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8</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18</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8</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19</w:t>
            </w:r>
          </w:p>
        </w:tc>
      </w:tr>
      <w:tr w:rsidR="006816AA" w:rsidRPr="006816AA" w:rsidTr="00824E77">
        <w:tc>
          <w:tcPr>
            <w:tcW w:w="18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Mass number</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40</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16</w:t>
            </w:r>
          </w:p>
        </w:tc>
        <w:tc>
          <w:tcPr>
            <w:tcW w:w="110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40</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18</w:t>
            </w:r>
          </w:p>
        </w:tc>
        <w:tc>
          <w:tcPr>
            <w:tcW w:w="99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39</w:t>
            </w:r>
          </w:p>
        </w:tc>
      </w:tr>
    </w:tbl>
    <w:p w:rsidR="006816AA" w:rsidRDefault="006816AA" w:rsidP="006816AA">
      <w:pPr>
        <w:numPr>
          <w:ilvl w:val="1"/>
          <w:numId w:val="14"/>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 xml:space="preserve">Which </w:t>
      </w:r>
      <w:r w:rsidRPr="006816AA">
        <w:rPr>
          <w:rFonts w:ascii="Times New Roman" w:hAnsi="Times New Roman" w:cs="Times New Roman"/>
          <w:b/>
          <w:sz w:val="24"/>
          <w:szCs w:val="24"/>
          <w:u w:val="single"/>
        </w:rPr>
        <w:t>two</w:t>
      </w:r>
      <w:r w:rsidRPr="006816AA">
        <w:rPr>
          <w:rFonts w:ascii="Times New Roman" w:hAnsi="Times New Roman" w:cs="Times New Roman"/>
          <w:sz w:val="24"/>
          <w:szCs w:val="24"/>
        </w:rPr>
        <w:t xml:space="preserve"> letters represent the same element?  Give a reason.</w:t>
      </w:r>
      <w:r w:rsidRPr="006816AA">
        <w:rPr>
          <w:rFonts w:ascii="Times New Roman" w:hAnsi="Times New Roman" w:cs="Times New Roman"/>
          <w:sz w:val="24"/>
          <w:szCs w:val="24"/>
        </w:rPr>
        <w:tab/>
      </w:r>
      <w:r w:rsidRPr="006816AA">
        <w:rPr>
          <w:rFonts w:ascii="Times New Roman" w:hAnsi="Times New Roman" w:cs="Times New Roman"/>
          <w:sz w:val="24"/>
          <w:szCs w:val="24"/>
        </w:rPr>
        <w:tab/>
        <w:t>(2marks)</w:t>
      </w:r>
      <w:r w:rsidRPr="006816AA">
        <w:rPr>
          <w:rFonts w:ascii="Times New Roman" w:hAnsi="Times New Roman" w:cs="Times New Roman"/>
          <w:sz w:val="24"/>
          <w:szCs w:val="24"/>
        </w:rPr>
        <w:tab/>
      </w: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Default="006816AA" w:rsidP="006816A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1"/>
          <w:numId w:val="14"/>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Give the number of neutrons in an atom of element T.</w:t>
      </w:r>
      <w:r w:rsidRPr="006816AA">
        <w:rPr>
          <w:rFonts w:ascii="Times New Roman" w:hAnsi="Times New Roman" w:cs="Times New Roman"/>
          <w:sz w:val="24"/>
          <w:szCs w:val="24"/>
        </w:rPr>
        <w:tab/>
        <w:t>(1mark)</w:t>
      </w: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s>
        <w:spacing w:after="0" w:line="240" w:lineRule="auto"/>
        <w:ind w:left="360"/>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The table below shows physical properties of some substances.  Use the information in the table to answer the questions that follow.</w:t>
      </w:r>
    </w:p>
    <w:p w:rsidR="006816AA" w:rsidRPr="006816AA" w:rsidRDefault="006816AA" w:rsidP="006816AA">
      <w:pPr>
        <w:tabs>
          <w:tab w:val="left" w:pos="720"/>
        </w:tabs>
        <w:spacing w:after="0" w:line="240" w:lineRule="auto"/>
        <w:ind w:left="360" w:firstLine="1080"/>
        <w:jc w:val="both"/>
        <w:rPr>
          <w:rFonts w:ascii="Times New Roman" w:hAnsi="Times New Roman" w:cs="Times New Roman"/>
          <w:sz w:val="24"/>
          <w:szCs w:val="24"/>
        </w:rPr>
      </w:pPr>
      <w:r w:rsidRPr="006816AA">
        <w:rPr>
          <w:rFonts w:ascii="Times New Roman" w:hAnsi="Times New Roman" w:cs="Times New Roman"/>
          <w:noProof/>
          <w:sz w:val="24"/>
          <w:szCs w:val="24"/>
        </w:rPr>
        <w:lastRenderedPageBreak/>
        <w:drawing>
          <wp:inline distT="0" distB="0" distL="0" distR="0">
            <wp:extent cx="3949101" cy="1492370"/>
            <wp:effectExtent l="19050" t="0" r="0" b="0"/>
            <wp:docPr id="4" name="Picture 47"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l"/>
                    <pic:cNvPicPr>
                      <a:picLocks noChangeAspect="1" noChangeArrowheads="1"/>
                    </pic:cNvPicPr>
                  </pic:nvPicPr>
                  <pic:blipFill>
                    <a:blip r:embed="rId10">
                      <a:lum bright="-40000" contrast="60000"/>
                      <a:grayscl/>
                    </a:blip>
                    <a:srcRect/>
                    <a:stretch>
                      <a:fillRect/>
                    </a:stretch>
                  </pic:blipFill>
                  <pic:spPr bwMode="auto">
                    <a:xfrm>
                      <a:off x="0" y="0"/>
                      <a:ext cx="3955785" cy="1494896"/>
                    </a:xfrm>
                    <a:prstGeom prst="rect">
                      <a:avLst/>
                    </a:prstGeom>
                    <a:noFill/>
                    <a:ln w="9525">
                      <a:noFill/>
                      <a:miter lim="800000"/>
                      <a:headEnd/>
                      <a:tailEnd/>
                    </a:ln>
                  </pic:spPr>
                </pic:pic>
              </a:graphicData>
            </a:graphic>
          </wp:inline>
        </w:drawing>
      </w:r>
    </w:p>
    <w:p w:rsidR="006816AA" w:rsidRPr="006816AA" w:rsidRDefault="006816AA" w:rsidP="006816AA">
      <w:pPr>
        <w:numPr>
          <w:ilvl w:val="0"/>
          <w:numId w:val="15"/>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Which substance is likely to be:</w:t>
      </w:r>
    </w:p>
    <w:p w:rsidR="006816AA" w:rsidRDefault="006816AA" w:rsidP="006816AA">
      <w:pPr>
        <w:numPr>
          <w:ilvl w:val="1"/>
          <w:numId w:val="15"/>
        </w:numPr>
        <w:tabs>
          <w:tab w:val="clear" w:pos="1880"/>
          <w:tab w:val="left" w:pos="720"/>
          <w:tab w:val="num" w:pos="154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 metal</w:t>
      </w:r>
      <w:r w:rsidRPr="006816AA">
        <w:rPr>
          <w:rFonts w:ascii="Times New Roman" w:hAnsi="Times New Roman" w:cs="Times New Roman"/>
          <w:sz w:val="24"/>
          <w:szCs w:val="24"/>
        </w:rPr>
        <w:tab/>
        <w:t>(½mark)</w:t>
      </w: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 w:val="num" w:pos="154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1"/>
          <w:numId w:val="15"/>
        </w:numPr>
        <w:tabs>
          <w:tab w:val="clear" w:pos="1880"/>
          <w:tab w:val="left" w:pos="720"/>
          <w:tab w:val="num" w:pos="154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 liquid at room temperature?</w:t>
      </w:r>
      <w:r w:rsidRPr="006816AA">
        <w:rPr>
          <w:rFonts w:ascii="Times New Roman" w:hAnsi="Times New Roman" w:cs="Times New Roman"/>
          <w:sz w:val="24"/>
          <w:szCs w:val="24"/>
        </w:rPr>
        <w:tab/>
        <w:t>(½mark)</w:t>
      </w: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 w:val="num" w:pos="154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5"/>
        </w:num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Which substance is likely to have the following structures: (1mark)</w:t>
      </w:r>
    </w:p>
    <w:p w:rsidR="006816AA" w:rsidRDefault="006816AA" w:rsidP="006816AA">
      <w:pPr>
        <w:numPr>
          <w:ilvl w:val="1"/>
          <w:numId w:val="15"/>
        </w:numPr>
        <w:tabs>
          <w:tab w:val="clear" w:pos="1880"/>
          <w:tab w:val="left" w:pos="720"/>
          <w:tab w:val="num" w:pos="154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Simple molecular?</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numPr>
          <w:ilvl w:val="1"/>
          <w:numId w:val="15"/>
        </w:numPr>
        <w:tabs>
          <w:tab w:val="clear" w:pos="1880"/>
          <w:tab w:val="left" w:pos="720"/>
          <w:tab w:val="num" w:pos="154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Giant atomic?</w:t>
      </w:r>
      <w:r w:rsidRPr="006816AA">
        <w:rPr>
          <w:rFonts w:ascii="Times New Roman" w:hAnsi="Times New Roman" w:cs="Times New Roman"/>
          <w:sz w:val="24"/>
          <w:szCs w:val="24"/>
        </w:rPr>
        <w:tab/>
        <w:t>(1mark)</w:t>
      </w:r>
      <w:r w:rsidRPr="006816AA">
        <w:rPr>
          <w:rFonts w:ascii="Times New Roman" w:hAnsi="Times New Roman" w:cs="Times New Roman"/>
          <w:sz w:val="24"/>
          <w:szCs w:val="24"/>
        </w:rPr>
        <w:tab/>
      </w: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Default="006816AA" w:rsidP="006816AA">
      <w:pPr>
        <w:tabs>
          <w:tab w:val="left" w:pos="720"/>
          <w:tab w:val="num" w:pos="1540"/>
        </w:tabs>
        <w:spacing w:after="0" w:line="240" w:lineRule="auto"/>
        <w:jc w:val="both"/>
        <w:rPr>
          <w:rFonts w:ascii="Times New Roman" w:hAnsi="Times New Roman" w:cs="Times New Roman"/>
          <w:sz w:val="24"/>
          <w:szCs w:val="24"/>
        </w:rPr>
      </w:pPr>
    </w:p>
    <w:p w:rsidR="006816AA" w:rsidRPr="006816AA" w:rsidRDefault="006816AA" w:rsidP="006816AA">
      <w:pPr>
        <w:tabs>
          <w:tab w:val="left" w:pos="720"/>
          <w:tab w:val="num" w:pos="154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P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The diagram below represents a laboratory experiment to investigate the reaction between hydrogen sulphide gas and an aqueous iron (III) chloride.</w:t>
      </w:r>
    </w:p>
    <w:p w:rsidR="006816AA" w:rsidRPr="006816AA" w:rsidRDefault="005E163A" w:rsidP="006816AA">
      <w:pPr>
        <w:tabs>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1666695</wp:posOffset>
            </wp:positionH>
            <wp:positionV relativeFrom="paragraph">
              <wp:posOffset>61343</wp:posOffset>
            </wp:positionV>
            <wp:extent cx="3164097" cy="992038"/>
            <wp:effectExtent l="19050" t="0" r="0" b="0"/>
            <wp:wrapNone/>
            <wp:docPr id="49" name="Picture 49" desc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l"/>
                    <pic:cNvPicPr>
                      <a:picLocks noChangeAspect="1" noChangeArrowheads="1"/>
                    </pic:cNvPicPr>
                  </pic:nvPicPr>
                  <pic:blipFill>
                    <a:blip r:embed="rId11" cstate="print">
                      <a:lum bright="-40000" contrast="60000"/>
                      <a:grayscl/>
                    </a:blip>
                    <a:srcRect/>
                    <a:stretch>
                      <a:fillRect/>
                    </a:stretch>
                  </pic:blipFill>
                  <pic:spPr bwMode="auto">
                    <a:xfrm>
                      <a:off x="0" y="0"/>
                      <a:ext cx="3164097" cy="992038"/>
                    </a:xfrm>
                    <a:prstGeom prst="rect">
                      <a:avLst/>
                    </a:prstGeom>
                    <a:noFill/>
                    <a:ln w="9525">
                      <a:noFill/>
                      <a:miter lim="800000"/>
                      <a:headEnd/>
                      <a:tailEnd/>
                    </a:ln>
                  </pic:spPr>
                </pic:pic>
              </a:graphicData>
            </a:graphic>
          </wp:anchor>
        </w:drawing>
      </w:r>
    </w:p>
    <w:p w:rsidR="006816AA" w:rsidRP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P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P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P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6816AA" w:rsidRDefault="006816AA" w:rsidP="006816AA">
      <w:pPr>
        <w:tabs>
          <w:tab w:val="left" w:pos="720"/>
        </w:tabs>
        <w:spacing w:after="0" w:line="240" w:lineRule="auto"/>
        <w:ind w:left="360" w:hanging="360"/>
        <w:jc w:val="both"/>
        <w:rPr>
          <w:rFonts w:ascii="Times New Roman" w:hAnsi="Times New Roman" w:cs="Times New Roman"/>
          <w:sz w:val="24"/>
          <w:szCs w:val="24"/>
        </w:rPr>
      </w:pPr>
    </w:p>
    <w:p w:rsidR="005E163A" w:rsidRPr="006816AA" w:rsidRDefault="005E163A" w:rsidP="006816AA">
      <w:pPr>
        <w:tabs>
          <w:tab w:val="left" w:pos="720"/>
        </w:tabs>
        <w:spacing w:after="0" w:line="240" w:lineRule="auto"/>
        <w:ind w:left="360" w:hanging="360"/>
        <w:jc w:val="both"/>
        <w:rPr>
          <w:rFonts w:ascii="Times New Roman" w:hAnsi="Times New Roman" w:cs="Times New Roman"/>
          <w:sz w:val="24"/>
          <w:szCs w:val="24"/>
        </w:rPr>
      </w:pPr>
    </w:p>
    <w:p w:rsidR="005E163A" w:rsidRDefault="006816AA" w:rsidP="006816AA">
      <w:pPr>
        <w:numPr>
          <w:ilvl w:val="1"/>
          <w:numId w:val="5"/>
        </w:numPr>
        <w:tabs>
          <w:tab w:val="clear" w:pos="1860"/>
          <w:tab w:val="left" w:pos="720"/>
          <w:tab w:val="num" w:pos="88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Write a chemical equation for the reaction which takes place in the boiling tube.</w:t>
      </w:r>
      <w:r w:rsidRPr="006816AA">
        <w:rPr>
          <w:rFonts w:ascii="Times New Roman" w:hAnsi="Times New Roman" w:cs="Times New Roman"/>
          <w:sz w:val="24"/>
          <w:szCs w:val="24"/>
        </w:rPr>
        <w:tab/>
      </w:r>
      <w:r w:rsidR="005E163A" w:rsidRPr="006816AA">
        <w:rPr>
          <w:rFonts w:ascii="Times New Roman" w:hAnsi="Times New Roman" w:cs="Times New Roman"/>
          <w:sz w:val="24"/>
          <w:szCs w:val="24"/>
        </w:rPr>
        <w:t>(1mark)</w:t>
      </w: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6816AA" w:rsidRPr="006816AA" w:rsidRDefault="006816AA" w:rsidP="005E163A">
      <w:pPr>
        <w:tabs>
          <w:tab w:val="left" w:pos="720"/>
          <w:tab w:val="num" w:pos="88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6816AA" w:rsidRDefault="006816AA" w:rsidP="006816AA">
      <w:pPr>
        <w:numPr>
          <w:ilvl w:val="1"/>
          <w:numId w:val="5"/>
        </w:numPr>
        <w:tabs>
          <w:tab w:val="clear" w:pos="1860"/>
          <w:tab w:val="left" w:pos="720"/>
          <w:tab w:val="num" w:pos="88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What adjustment need to be made in the above set-up if the laboratory does not have a fume chamber.</w:t>
      </w:r>
      <w:r w:rsidRPr="006816AA">
        <w:rPr>
          <w:rFonts w:ascii="Times New Roman" w:hAnsi="Times New Roman" w:cs="Times New Roman"/>
          <w:sz w:val="24"/>
          <w:szCs w:val="24"/>
        </w:rPr>
        <w:tab/>
      </w:r>
      <w:r w:rsidRPr="006816AA">
        <w:rPr>
          <w:rFonts w:ascii="Times New Roman" w:hAnsi="Times New Roman" w:cs="Times New Roman"/>
          <w:sz w:val="24"/>
          <w:szCs w:val="24"/>
        </w:rPr>
        <w:tab/>
        <w:t>(1mark)</w:t>
      </w: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Pr="006816AA" w:rsidRDefault="005E163A" w:rsidP="005E163A">
      <w:pPr>
        <w:tabs>
          <w:tab w:val="left" w:pos="720"/>
          <w:tab w:val="num" w:pos="880"/>
        </w:tabs>
        <w:spacing w:after="0" w:line="240" w:lineRule="auto"/>
        <w:jc w:val="both"/>
        <w:rPr>
          <w:rFonts w:ascii="Times New Roman" w:hAnsi="Times New Roman" w:cs="Times New Roman"/>
          <w:sz w:val="24"/>
          <w:szCs w:val="24"/>
        </w:rPr>
      </w:pPr>
    </w:p>
    <w:p w:rsidR="006816AA" w:rsidRDefault="006816AA" w:rsidP="006816AA">
      <w:pPr>
        <w:numPr>
          <w:ilvl w:val="1"/>
          <w:numId w:val="5"/>
        </w:numPr>
        <w:tabs>
          <w:tab w:val="clear" w:pos="1860"/>
          <w:tab w:val="left" w:pos="720"/>
          <w:tab w:val="num" w:pos="88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Describe a laboratory chemical test for a sample of hydrogen sulphide gas.</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t>(1mark)</w:t>
      </w: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Default="005E163A" w:rsidP="005E163A">
      <w:pPr>
        <w:tabs>
          <w:tab w:val="left" w:pos="720"/>
          <w:tab w:val="num" w:pos="880"/>
        </w:tabs>
        <w:spacing w:after="0" w:line="240" w:lineRule="auto"/>
        <w:jc w:val="both"/>
        <w:rPr>
          <w:rFonts w:ascii="Times New Roman" w:hAnsi="Times New Roman" w:cs="Times New Roman"/>
          <w:sz w:val="24"/>
          <w:szCs w:val="24"/>
        </w:rPr>
      </w:pPr>
    </w:p>
    <w:p w:rsidR="005E163A" w:rsidRPr="006816AA" w:rsidRDefault="005E163A" w:rsidP="005E163A">
      <w:pPr>
        <w:tabs>
          <w:tab w:val="left" w:pos="720"/>
          <w:tab w:val="num" w:pos="880"/>
        </w:tabs>
        <w:spacing w:after="0" w:line="240" w:lineRule="auto"/>
        <w:jc w:val="both"/>
        <w:rPr>
          <w:rFonts w:ascii="Times New Roman" w:hAnsi="Times New Roman" w:cs="Times New Roman"/>
          <w:sz w:val="24"/>
          <w:szCs w:val="24"/>
        </w:rPr>
      </w:pPr>
    </w:p>
    <w:p w:rsidR="006816AA" w:rsidRDefault="006816AA" w:rsidP="006816AA">
      <w:pPr>
        <w:numPr>
          <w:ilvl w:val="0"/>
          <w:numId w:val="1"/>
        </w:num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 xml:space="preserve"> (a)  Write a chemical equation for the combustion of laboratory gas, when the Bunsen burner produces a non-luminous flame.(1mark)</w:t>
      </w: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Pr="006816AA" w:rsidRDefault="005E163A" w:rsidP="005E163A">
      <w:pPr>
        <w:tabs>
          <w:tab w:val="left" w:pos="720"/>
        </w:tabs>
        <w:spacing w:after="0" w:line="240" w:lineRule="auto"/>
        <w:jc w:val="both"/>
        <w:rPr>
          <w:rFonts w:ascii="Times New Roman" w:hAnsi="Times New Roman" w:cs="Times New Roman"/>
          <w:sz w:val="24"/>
          <w:szCs w:val="24"/>
        </w:rPr>
      </w:pPr>
    </w:p>
    <w:p w:rsidR="006816AA" w:rsidRPr="005E163A" w:rsidRDefault="006816AA" w:rsidP="005E163A">
      <w:pPr>
        <w:pStyle w:val="ListParagraph"/>
        <w:numPr>
          <w:ilvl w:val="1"/>
          <w:numId w:val="1"/>
        </w:numPr>
        <w:tabs>
          <w:tab w:val="left" w:pos="720"/>
        </w:tabs>
        <w:spacing w:after="0" w:line="240" w:lineRule="auto"/>
        <w:jc w:val="both"/>
        <w:rPr>
          <w:rFonts w:ascii="Times New Roman" w:hAnsi="Times New Roman" w:cs="Times New Roman"/>
          <w:sz w:val="24"/>
          <w:szCs w:val="24"/>
        </w:rPr>
      </w:pPr>
      <w:r w:rsidRPr="005E163A">
        <w:rPr>
          <w:rFonts w:ascii="Times New Roman" w:hAnsi="Times New Roman" w:cs="Times New Roman"/>
          <w:sz w:val="24"/>
          <w:szCs w:val="24"/>
        </w:rPr>
        <w:t xml:space="preserve">Describe </w:t>
      </w:r>
      <w:r w:rsidRPr="005E163A">
        <w:rPr>
          <w:rFonts w:ascii="Times New Roman" w:hAnsi="Times New Roman" w:cs="Times New Roman"/>
          <w:b/>
          <w:sz w:val="24"/>
          <w:szCs w:val="24"/>
          <w:u w:val="single"/>
        </w:rPr>
        <w:t>two</w:t>
      </w:r>
      <w:r w:rsidRPr="005E163A">
        <w:rPr>
          <w:rFonts w:ascii="Times New Roman" w:hAnsi="Times New Roman" w:cs="Times New Roman"/>
          <w:sz w:val="24"/>
          <w:szCs w:val="24"/>
        </w:rPr>
        <w:t xml:space="preserve"> observable characteristics of a luminous flame.</w:t>
      </w:r>
      <w:r w:rsidRPr="005E163A">
        <w:rPr>
          <w:rFonts w:ascii="Times New Roman" w:hAnsi="Times New Roman" w:cs="Times New Roman"/>
          <w:sz w:val="24"/>
          <w:szCs w:val="24"/>
        </w:rPr>
        <w:tab/>
      </w:r>
      <w:r w:rsidR="005E163A" w:rsidRPr="005E163A">
        <w:rPr>
          <w:rFonts w:ascii="Times New Roman" w:hAnsi="Times New Roman" w:cs="Times New Roman"/>
          <w:sz w:val="24"/>
          <w:szCs w:val="24"/>
        </w:rPr>
        <w:t>(1mark)</w:t>
      </w:r>
      <w:r w:rsidRPr="005E163A">
        <w:rPr>
          <w:rFonts w:ascii="Times New Roman" w:hAnsi="Times New Roman" w:cs="Times New Roman"/>
          <w:sz w:val="24"/>
          <w:szCs w:val="24"/>
        </w:rPr>
        <w:tab/>
      </w:r>
      <w:r w:rsidRPr="005E163A">
        <w:rPr>
          <w:rFonts w:ascii="Times New Roman" w:hAnsi="Times New Roman" w:cs="Times New Roman"/>
          <w:sz w:val="24"/>
          <w:szCs w:val="24"/>
        </w:rPr>
        <w:tab/>
      </w:r>
      <w:r w:rsidRPr="005E163A">
        <w:rPr>
          <w:rFonts w:ascii="Times New Roman" w:hAnsi="Times New Roman" w:cs="Times New Roman"/>
          <w:sz w:val="24"/>
          <w:szCs w:val="24"/>
        </w:rPr>
        <w:tab/>
      </w:r>
      <w:r w:rsidRPr="005E163A">
        <w:rPr>
          <w:rFonts w:ascii="Times New Roman" w:hAnsi="Times New Roman" w:cs="Times New Roman"/>
          <w:sz w:val="24"/>
          <w:szCs w:val="24"/>
        </w:rPr>
        <w:tab/>
      </w:r>
      <w:r w:rsidRPr="005E163A">
        <w:rPr>
          <w:rFonts w:ascii="Times New Roman" w:hAnsi="Times New Roman" w:cs="Times New Roman"/>
          <w:sz w:val="24"/>
          <w:szCs w:val="24"/>
        </w:rPr>
        <w:tab/>
      </w: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C36293" w:rsidRDefault="00C36293"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Pr="005E163A" w:rsidRDefault="005E163A" w:rsidP="005E163A">
      <w:pPr>
        <w:tabs>
          <w:tab w:val="left" w:pos="720"/>
        </w:tabs>
        <w:spacing w:after="0" w:line="240" w:lineRule="auto"/>
        <w:jc w:val="both"/>
        <w:rPr>
          <w:rFonts w:ascii="Times New Roman" w:hAnsi="Times New Roman" w:cs="Times New Roman"/>
          <w:sz w:val="24"/>
          <w:szCs w:val="24"/>
        </w:rPr>
      </w:pPr>
    </w:p>
    <w:p w:rsidR="006816AA" w:rsidRPr="006816AA" w:rsidRDefault="006816AA" w:rsidP="006816AA">
      <w:pPr>
        <w:numPr>
          <w:ilvl w:val="0"/>
          <w:numId w:val="1"/>
        </w:numPr>
        <w:tabs>
          <w:tab w:val="left" w:pos="720"/>
        </w:tabs>
        <w:spacing w:after="0" w:line="240" w:lineRule="auto"/>
        <w:rPr>
          <w:rFonts w:ascii="Times New Roman" w:hAnsi="Times New Roman" w:cs="Times New Roman"/>
          <w:sz w:val="24"/>
          <w:szCs w:val="24"/>
        </w:rPr>
      </w:pPr>
      <w:r w:rsidRPr="006816AA">
        <w:rPr>
          <w:rFonts w:ascii="Times New Roman" w:hAnsi="Times New Roman" w:cs="Times New Roman"/>
          <w:sz w:val="24"/>
          <w:szCs w:val="24"/>
        </w:rPr>
        <w:t>The table below gives some elements in the periodic table.  Use it to answer the questions that follow.  The letters do not represent the actual symbols of the elements</w:t>
      </w: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70"/>
        <w:gridCol w:w="840"/>
        <w:gridCol w:w="810"/>
        <w:gridCol w:w="880"/>
        <w:gridCol w:w="880"/>
        <w:gridCol w:w="880"/>
      </w:tblGrid>
      <w:tr w:rsidR="006816AA" w:rsidRPr="006816AA" w:rsidTr="00824E77">
        <w:tc>
          <w:tcPr>
            <w:tcW w:w="18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Element</w:t>
            </w:r>
          </w:p>
        </w:tc>
        <w:tc>
          <w:tcPr>
            <w:tcW w:w="84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A</w:t>
            </w:r>
          </w:p>
        </w:tc>
        <w:tc>
          <w:tcPr>
            <w:tcW w:w="81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B</w:t>
            </w:r>
          </w:p>
        </w:tc>
        <w:tc>
          <w:tcPr>
            <w:tcW w:w="88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C</w:t>
            </w:r>
          </w:p>
        </w:tc>
        <w:tc>
          <w:tcPr>
            <w:tcW w:w="88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D</w:t>
            </w:r>
          </w:p>
        </w:tc>
        <w:tc>
          <w:tcPr>
            <w:tcW w:w="88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E</w:t>
            </w:r>
          </w:p>
        </w:tc>
      </w:tr>
      <w:tr w:rsidR="006816AA" w:rsidRPr="006816AA" w:rsidTr="00824E77">
        <w:tc>
          <w:tcPr>
            <w:tcW w:w="1870" w:type="dxa"/>
          </w:tcPr>
          <w:p w:rsidR="006816AA" w:rsidRPr="006816AA" w:rsidRDefault="006816AA" w:rsidP="00824E77">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 xml:space="preserve">Atomic number </w:t>
            </w:r>
          </w:p>
        </w:tc>
        <w:tc>
          <w:tcPr>
            <w:tcW w:w="84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12</w:t>
            </w:r>
          </w:p>
        </w:tc>
        <w:tc>
          <w:tcPr>
            <w:tcW w:w="81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13</w:t>
            </w:r>
          </w:p>
        </w:tc>
        <w:tc>
          <w:tcPr>
            <w:tcW w:w="88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14</w:t>
            </w:r>
          </w:p>
        </w:tc>
        <w:tc>
          <w:tcPr>
            <w:tcW w:w="88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15</w:t>
            </w:r>
          </w:p>
        </w:tc>
        <w:tc>
          <w:tcPr>
            <w:tcW w:w="880" w:type="dxa"/>
          </w:tcPr>
          <w:p w:rsidR="006816AA" w:rsidRPr="006816AA" w:rsidRDefault="006816AA" w:rsidP="00824E77">
            <w:pPr>
              <w:tabs>
                <w:tab w:val="left" w:pos="720"/>
              </w:tabs>
              <w:spacing w:after="0" w:line="240" w:lineRule="auto"/>
              <w:ind w:left="360" w:hanging="360"/>
              <w:jc w:val="center"/>
              <w:rPr>
                <w:rFonts w:ascii="Times New Roman" w:hAnsi="Times New Roman" w:cs="Times New Roman"/>
                <w:sz w:val="24"/>
                <w:szCs w:val="24"/>
              </w:rPr>
            </w:pPr>
            <w:r w:rsidRPr="006816AA">
              <w:rPr>
                <w:rFonts w:ascii="Times New Roman" w:hAnsi="Times New Roman" w:cs="Times New Roman"/>
                <w:sz w:val="24"/>
                <w:szCs w:val="24"/>
              </w:rPr>
              <w:t>16</w:t>
            </w:r>
          </w:p>
        </w:tc>
      </w:tr>
    </w:tbl>
    <w:p w:rsidR="006816AA" w:rsidRPr="006816AA" w:rsidRDefault="006816AA" w:rsidP="006816AA">
      <w:pPr>
        <w:tabs>
          <w:tab w:val="left" w:pos="720"/>
        </w:tabs>
        <w:spacing w:after="0" w:line="240" w:lineRule="auto"/>
        <w:ind w:left="360" w:hanging="360"/>
        <w:jc w:val="both"/>
        <w:rPr>
          <w:rFonts w:ascii="Times New Roman" w:hAnsi="Times New Roman" w:cs="Times New Roman"/>
          <w:sz w:val="24"/>
          <w:szCs w:val="24"/>
        </w:rPr>
      </w:pPr>
      <w:r w:rsidRPr="006816AA">
        <w:rPr>
          <w:rFonts w:ascii="Times New Roman" w:hAnsi="Times New Roman" w:cs="Times New Roman"/>
          <w:sz w:val="24"/>
          <w:szCs w:val="24"/>
        </w:rPr>
        <w:tab/>
        <w:t>Which of the above letters represent:</w:t>
      </w:r>
    </w:p>
    <w:p w:rsidR="006816AA" w:rsidRDefault="006816AA" w:rsidP="006816AA">
      <w:pPr>
        <w:numPr>
          <w:ilvl w:val="0"/>
          <w:numId w:val="17"/>
        </w:numPr>
        <w:tabs>
          <w:tab w:val="left" w:pos="720"/>
        </w:tabs>
        <w:spacing w:after="0" w:line="240" w:lineRule="auto"/>
        <w:ind w:left="360" w:firstLine="0"/>
        <w:jc w:val="both"/>
        <w:rPr>
          <w:rFonts w:ascii="Times New Roman" w:hAnsi="Times New Roman" w:cs="Times New Roman"/>
          <w:sz w:val="24"/>
          <w:szCs w:val="24"/>
        </w:rPr>
      </w:pPr>
      <w:r w:rsidRPr="006816AA">
        <w:rPr>
          <w:rFonts w:ascii="Times New Roman" w:hAnsi="Times New Roman" w:cs="Times New Roman"/>
          <w:sz w:val="24"/>
          <w:szCs w:val="24"/>
        </w:rPr>
        <w:t>A metallic element which forms ions with the smallest ionic radius?  Explain.</w:t>
      </w:r>
      <w:r w:rsidRPr="006816AA">
        <w:rPr>
          <w:rFonts w:ascii="Times New Roman" w:hAnsi="Times New Roman" w:cs="Times New Roman"/>
          <w:sz w:val="24"/>
          <w:szCs w:val="24"/>
        </w:rPr>
        <w:tab/>
      </w:r>
      <w:r w:rsidR="005E163A" w:rsidRPr="006816AA">
        <w:rPr>
          <w:rFonts w:ascii="Times New Roman" w:hAnsi="Times New Roman" w:cs="Times New Roman"/>
          <w:sz w:val="24"/>
          <w:szCs w:val="24"/>
        </w:rPr>
        <w:t xml:space="preserve">(1 </w:t>
      </w:r>
      <w:r w:rsidR="005E163A">
        <w:rPr>
          <w:rFonts w:ascii="Times New Roman" w:hAnsi="Times New Roman" w:cs="Times New Roman"/>
          <w:sz w:val="24"/>
          <w:szCs w:val="24"/>
        </w:rPr>
        <w:t>m</w:t>
      </w:r>
      <w:r w:rsidR="005E163A" w:rsidRPr="006816AA">
        <w:rPr>
          <w:rFonts w:ascii="Times New Roman" w:hAnsi="Times New Roman" w:cs="Times New Roman"/>
          <w:sz w:val="24"/>
          <w:szCs w:val="24"/>
        </w:rPr>
        <w:t>k)</w:t>
      </w:r>
      <w:r w:rsidRPr="006816AA">
        <w:rPr>
          <w:rFonts w:ascii="Times New Roman" w:hAnsi="Times New Roman" w:cs="Times New Roman"/>
          <w:sz w:val="24"/>
          <w:szCs w:val="24"/>
        </w:rPr>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Default="005E163A" w:rsidP="005E163A">
      <w:pPr>
        <w:tabs>
          <w:tab w:val="left" w:pos="720"/>
        </w:tabs>
        <w:spacing w:after="0" w:line="240" w:lineRule="auto"/>
        <w:jc w:val="both"/>
        <w:rPr>
          <w:rFonts w:ascii="Times New Roman" w:hAnsi="Times New Roman" w:cs="Times New Roman"/>
          <w:sz w:val="24"/>
          <w:szCs w:val="24"/>
        </w:rPr>
      </w:pPr>
    </w:p>
    <w:p w:rsidR="005E163A" w:rsidRPr="006816AA" w:rsidRDefault="005E163A" w:rsidP="005E163A">
      <w:pPr>
        <w:tabs>
          <w:tab w:val="left" w:pos="720"/>
        </w:tabs>
        <w:spacing w:after="0" w:line="240" w:lineRule="auto"/>
        <w:jc w:val="both"/>
        <w:rPr>
          <w:rFonts w:ascii="Times New Roman" w:hAnsi="Times New Roman" w:cs="Times New Roman"/>
          <w:sz w:val="24"/>
          <w:szCs w:val="24"/>
        </w:rPr>
      </w:pPr>
    </w:p>
    <w:p w:rsidR="00C36293" w:rsidRDefault="006816AA" w:rsidP="006816AA">
      <w:pPr>
        <w:numPr>
          <w:ilvl w:val="0"/>
          <w:numId w:val="17"/>
        </w:numPr>
        <w:tabs>
          <w:tab w:val="left" w:pos="720"/>
        </w:tabs>
        <w:spacing w:after="0" w:line="240" w:lineRule="auto"/>
        <w:ind w:left="360" w:firstLine="0"/>
        <w:jc w:val="both"/>
        <w:rPr>
          <w:rFonts w:ascii="Times New Roman" w:hAnsi="Times New Roman" w:cs="Times New Roman"/>
          <w:sz w:val="24"/>
          <w:szCs w:val="24"/>
        </w:rPr>
      </w:pPr>
      <w:r w:rsidRPr="006816AA">
        <w:rPr>
          <w:rFonts w:ascii="Times New Roman" w:hAnsi="Times New Roman" w:cs="Times New Roman"/>
          <w:sz w:val="24"/>
          <w:szCs w:val="24"/>
        </w:rPr>
        <w:t>A non metallic element with the largest atomic size? Explain.</w:t>
      </w:r>
      <w:r w:rsidRPr="006816AA">
        <w:rPr>
          <w:rFonts w:ascii="Times New Roman" w:hAnsi="Times New Roman" w:cs="Times New Roman"/>
          <w:sz w:val="24"/>
          <w:szCs w:val="24"/>
        </w:rPr>
        <w:tab/>
      </w:r>
      <w:r w:rsidR="005E163A" w:rsidRPr="006816AA">
        <w:rPr>
          <w:rFonts w:ascii="Times New Roman" w:hAnsi="Times New Roman" w:cs="Times New Roman"/>
          <w:sz w:val="24"/>
          <w:szCs w:val="24"/>
        </w:rPr>
        <w:t>(1mark)</w:t>
      </w: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6816AA" w:rsidP="00C36293">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C36293" w:rsidP="00C36293">
      <w:pPr>
        <w:tabs>
          <w:tab w:val="left" w:pos="720"/>
        </w:tabs>
        <w:spacing w:after="0" w:line="240" w:lineRule="auto"/>
        <w:jc w:val="both"/>
        <w:rPr>
          <w:rFonts w:ascii="Times New Roman" w:hAnsi="Times New Roman" w:cs="Times New Roman"/>
          <w:sz w:val="24"/>
          <w:szCs w:val="24"/>
        </w:rPr>
      </w:pPr>
    </w:p>
    <w:p w:rsidR="00C36293" w:rsidRDefault="00C36293" w:rsidP="00C36293">
      <w:pPr>
        <w:tabs>
          <w:tab w:val="left" w:pos="720"/>
        </w:tabs>
        <w:spacing w:after="0" w:line="240" w:lineRule="auto"/>
        <w:jc w:val="both"/>
        <w:rPr>
          <w:rFonts w:ascii="Times New Roman" w:hAnsi="Times New Roman" w:cs="Times New Roman"/>
          <w:sz w:val="24"/>
          <w:szCs w:val="24"/>
        </w:rPr>
      </w:pPr>
    </w:p>
    <w:p w:rsidR="006816AA" w:rsidRPr="006816AA" w:rsidRDefault="006816AA" w:rsidP="00C36293">
      <w:pPr>
        <w:tabs>
          <w:tab w:val="left" w:pos="720"/>
        </w:tabs>
        <w:spacing w:after="0" w:line="240" w:lineRule="auto"/>
        <w:jc w:val="both"/>
        <w:rPr>
          <w:rFonts w:ascii="Times New Roman" w:hAnsi="Times New Roman" w:cs="Times New Roman"/>
          <w:sz w:val="24"/>
          <w:szCs w:val="24"/>
        </w:rPr>
      </w:pPr>
      <w:r w:rsidRPr="006816AA">
        <w:rPr>
          <w:rFonts w:ascii="Times New Roman" w:hAnsi="Times New Roman" w:cs="Times New Roman"/>
          <w:sz w:val="24"/>
          <w:szCs w:val="24"/>
        </w:rPr>
        <w:lastRenderedPageBreak/>
        <w:tab/>
      </w:r>
      <w:r w:rsidRPr="006816AA">
        <w:rPr>
          <w:rFonts w:ascii="Times New Roman" w:hAnsi="Times New Roman" w:cs="Times New Roman"/>
          <w:sz w:val="24"/>
          <w:szCs w:val="24"/>
        </w:rPr>
        <w:tab/>
      </w:r>
      <w:r w:rsidRPr="006816AA">
        <w:rPr>
          <w:rFonts w:ascii="Times New Roman" w:hAnsi="Times New Roman" w:cs="Times New Roman"/>
          <w:sz w:val="24"/>
          <w:szCs w:val="24"/>
        </w:rPr>
        <w:tab/>
      </w:r>
    </w:p>
    <w:p w:rsidR="00C36293" w:rsidRPr="00C36293" w:rsidRDefault="00C36293" w:rsidP="00C36293">
      <w:pPr>
        <w:tabs>
          <w:tab w:val="num" w:pos="720"/>
          <w:tab w:val="num" w:pos="77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18.</w:t>
      </w:r>
      <w:r w:rsidRPr="00C36293">
        <w:rPr>
          <w:rFonts w:ascii="Times New Roman" w:hAnsi="Times New Roman" w:cs="Times New Roman"/>
          <w:sz w:val="24"/>
          <w:szCs w:val="24"/>
        </w:rPr>
        <w:t xml:space="preserve"> Below is an illustration of the solvay process for manufacture of sodium carbonate.  Use it to answer the questions that follow.</w:t>
      </w: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noProof/>
          <w:sz w:val="24"/>
          <w:szCs w:val="24"/>
        </w:rPr>
        <w:pict>
          <v:group id="_x0000_s1027" style="position:absolute;left:0;text-align:left;margin-left:38.5pt;margin-top:12.55pt;width:434.5pt;height:166.45pt;z-index:251666432" coordorigin="2210,1210" coordsize="8690,3329">
            <v:rect id="_x0000_s1028" style="position:absolute;left:3970;top:1390;width:1430;height:720">
              <v:textbox style="mso-next-textbox:#_x0000_s1028">
                <w:txbxContent>
                  <w:p w:rsidR="00C36293" w:rsidRPr="006173A7" w:rsidRDefault="00C36293" w:rsidP="00C36293">
                    <w:pPr>
                      <w:rPr>
                        <w:rFonts w:ascii="Times New Roman" w:hAnsi="Times New Roman" w:cs="Times New Roman"/>
                      </w:rPr>
                    </w:pPr>
                    <w:smartTag w:uri="urn:schemas-microsoft-com:office:smarttags" w:element="place">
                      <w:smartTag w:uri="urn:schemas-microsoft-com:office:smarttags" w:element="PlaceName">
                        <w:r w:rsidRPr="006173A7">
                          <w:rPr>
                            <w:rFonts w:ascii="Times New Roman" w:hAnsi="Times New Roman" w:cs="Times New Roman"/>
                          </w:rPr>
                          <w:t>Solvay</w:t>
                        </w:r>
                      </w:smartTag>
                      <w:r w:rsidRPr="006173A7">
                        <w:rPr>
                          <w:rFonts w:ascii="Times New Roman" w:hAnsi="Times New Roman" w:cs="Times New Roman"/>
                        </w:rPr>
                        <w:t xml:space="preserve"> </w:t>
                      </w:r>
                      <w:smartTag w:uri="urn:schemas-microsoft-com:office:smarttags" w:element="PlaceType">
                        <w:r w:rsidRPr="006173A7">
                          <w:rPr>
                            <w:rFonts w:ascii="Times New Roman" w:hAnsi="Times New Roman" w:cs="Times New Roman"/>
                          </w:rPr>
                          <w:t>Tower</w:t>
                        </w:r>
                      </w:smartTag>
                    </w:smartTag>
                  </w:p>
                </w:txbxContent>
              </v:textbox>
            </v:rect>
            <v:rect id="_x0000_s1029" style="position:absolute;left:7160;top:1210;width:1430;height:720">
              <v:textbox style="mso-next-textbox:#_x0000_s1029">
                <w:txbxContent>
                  <w:p w:rsidR="00C36293" w:rsidRPr="006173A7" w:rsidRDefault="00C36293" w:rsidP="00C36293">
                    <w:pPr>
                      <w:rPr>
                        <w:rFonts w:ascii="Times New Roman" w:hAnsi="Times New Roman" w:cs="Times New Roman"/>
                        <w:sz w:val="20"/>
                        <w:szCs w:val="20"/>
                      </w:rPr>
                    </w:pPr>
                    <w:r w:rsidRPr="006173A7">
                      <w:rPr>
                        <w:rFonts w:ascii="Times New Roman" w:hAnsi="Times New Roman" w:cs="Times New Roman"/>
                        <w:sz w:val="20"/>
                        <w:szCs w:val="20"/>
                      </w:rPr>
                      <w:t>Carbonator</w:t>
                    </w:r>
                  </w:p>
                </w:txbxContent>
              </v:textbox>
            </v:rect>
            <v:rect id="_x0000_s1030" style="position:absolute;left:5950;top:2447;width:1430;height:540">
              <v:textbox style="mso-next-textbox:#_x0000_s1030">
                <w:txbxContent>
                  <w:p w:rsidR="00C36293" w:rsidRPr="006173A7" w:rsidRDefault="00C36293" w:rsidP="00C36293">
                    <w:pPr>
                      <w:rPr>
                        <w:rFonts w:ascii="Times New Roman" w:hAnsi="Times New Roman" w:cs="Times New Roman"/>
                        <w:sz w:val="20"/>
                        <w:szCs w:val="20"/>
                      </w:rPr>
                    </w:pPr>
                    <w:r w:rsidRPr="006173A7">
                      <w:rPr>
                        <w:rFonts w:ascii="Times New Roman" w:hAnsi="Times New Roman" w:cs="Times New Roman"/>
                        <w:sz w:val="20"/>
                        <w:szCs w:val="20"/>
                      </w:rPr>
                      <w:t>Chamber X</w:t>
                    </w:r>
                  </w:p>
                </w:txbxContent>
              </v:textbox>
            </v:rect>
            <v:rect id="_x0000_s1031" style="position:absolute;left:8260;top:2387;width:1430;height:540">
              <v:textbox style="mso-next-textbox:#_x0000_s1031">
                <w:txbxContent>
                  <w:p w:rsidR="00C36293" w:rsidRPr="006173A7" w:rsidRDefault="00C36293" w:rsidP="00C36293">
                    <w:pPr>
                      <w:rPr>
                        <w:rFonts w:ascii="Times New Roman" w:hAnsi="Times New Roman" w:cs="Times New Roman"/>
                        <w:sz w:val="20"/>
                        <w:szCs w:val="20"/>
                      </w:rPr>
                    </w:pPr>
                    <w:r w:rsidRPr="006173A7">
                      <w:rPr>
                        <w:rFonts w:ascii="Times New Roman" w:hAnsi="Times New Roman" w:cs="Times New Roman"/>
                        <w:sz w:val="20"/>
                        <w:szCs w:val="20"/>
                      </w:rPr>
                      <w:t>Roaster</w:t>
                    </w:r>
                  </w:p>
                </w:txbxContent>
              </v:textbox>
            </v:rect>
            <v:rect id="_x0000_s1032" style="position:absolute;left:2650;top:2447;width:1430;height:540">
              <v:textbox style="mso-next-textbox:#_x0000_s1032">
                <w:txbxContent>
                  <w:p w:rsidR="00C36293" w:rsidRPr="00BB6823" w:rsidRDefault="00C36293" w:rsidP="00C36293"/>
                </w:txbxContent>
              </v:textbox>
            </v:rect>
            <v:rect id="_x0000_s1033" style="position:absolute;left:4630;top:3819;width:1430;height:540">
              <v:textbox style="mso-next-textbox:#_x0000_s1033">
                <w:txbxContent>
                  <w:p w:rsidR="00C36293" w:rsidRPr="006173A7" w:rsidRDefault="00C36293" w:rsidP="00C36293">
                    <w:pPr>
                      <w:rPr>
                        <w:rFonts w:ascii="Times New Roman" w:hAnsi="Times New Roman" w:cs="Times New Roman"/>
                        <w:sz w:val="20"/>
                        <w:szCs w:val="20"/>
                      </w:rPr>
                    </w:pPr>
                    <w:r w:rsidRPr="006173A7">
                      <w:rPr>
                        <w:rFonts w:ascii="Times New Roman" w:hAnsi="Times New Roman" w:cs="Times New Roman"/>
                        <w:sz w:val="20"/>
                        <w:szCs w:val="20"/>
                      </w:rPr>
                      <w:t xml:space="preserve">Slaker </w:t>
                    </w:r>
                  </w:p>
                </w:txbxContent>
              </v:textbox>
            </v:rect>
            <v:rect id="_x0000_s1034" style="position:absolute;left:9250;top:3999;width:1430;height:540">
              <v:textbox style="mso-next-textbox:#_x0000_s1034">
                <w:txbxContent>
                  <w:p w:rsidR="00C36293" w:rsidRPr="00BD22B0" w:rsidRDefault="00C36293" w:rsidP="00C36293">
                    <w:pPr>
                      <w:rPr>
                        <w:rFonts w:ascii="Times New Roman" w:hAnsi="Times New Roman" w:cs="Times New Roman"/>
                        <w:sz w:val="20"/>
                        <w:szCs w:val="20"/>
                      </w:rPr>
                    </w:pPr>
                    <w:r w:rsidRPr="00BD22B0">
                      <w:rPr>
                        <w:rFonts w:ascii="Times New Roman" w:hAnsi="Times New Roman" w:cs="Times New Roman"/>
                        <w:sz w:val="20"/>
                        <w:szCs w:val="20"/>
                      </w:rPr>
                      <w:t xml:space="preserve">Kiln </w:t>
                    </w:r>
                  </w:p>
                </w:txbxContent>
              </v:textbox>
            </v:rect>
            <v:line id="_x0000_s1035" style="position:absolute" from="5400,1570" to="7160,1570">
              <v:stroke endarrow="block"/>
            </v:line>
            <v:line id="_x0000_s1036" style="position:absolute" from="2760,1570" to="3970,1570">
              <v:stroke endarrow="block"/>
            </v:line>
            <v:line id="_x0000_s1037" style="position:absolute;flip:y" from="3420,1750" to="3970,1755">
              <v:stroke endarrow="block"/>
            </v:line>
            <v:line id="_x0000_s1038" style="position:absolute;flip:y" from="3420,1755" to="3420,2447">
              <v:stroke endarrow="block"/>
            </v:line>
            <v:line id="_x0000_s1039" style="position:absolute;flip:x" from="2210,2627" to="2650,2627">
              <v:stroke endarrow="block"/>
            </v:line>
            <v:line id="_x0000_s1040" style="position:absolute;flip:x" from="8590,1570" to="10900,1570">
              <v:stroke endarrow="block"/>
            </v:line>
            <v:line id="_x0000_s1041" style="position:absolute;flip:y" from="10900,1570" to="10900,4179">
              <v:stroke endarrow="block"/>
            </v:line>
            <v:line id="_x0000_s1042" style="position:absolute" from="10680,4179" to="10900,4179">
              <v:stroke endarrow="block"/>
            </v:line>
            <v:line id="_x0000_s1043" style="position:absolute" from="9030,2912" to="9030,3302">
              <v:stroke endarrow="block"/>
            </v:line>
            <v:line id="_x0000_s1044" style="position:absolute" from="8480,2942" to="8480,3302"/>
            <v:line id="_x0000_s1045" style="position:absolute;flip:x" from="5510,3302" to="8480,3302"/>
            <v:line id="_x0000_s1046" style="position:absolute" from="5510,3302" to="5510,3842">
              <v:stroke endarrow="block"/>
            </v:line>
            <v:line id="_x0000_s1047" style="position:absolute;flip:x" from="3275,4044" to="4595,4044">
              <v:stroke endarrow="block"/>
            </v:line>
            <v:line id="_x0000_s1048" style="position:absolute;flip:y" from="3275,2942" to="3275,4022">
              <v:stroke endarrow="block"/>
            </v:line>
            <v:line id="_x0000_s1049" style="position:absolute;flip:x" from="4080,2784" to="5950,2784">
              <v:stroke endarrow="block"/>
            </v:line>
            <v:line id="_x0000_s1050" style="position:absolute;flip:x" from="6060,4179" to="9250,4179">
              <v:stroke endarrow="block"/>
            </v:line>
            <v:shapetype id="_x0000_t32" coordsize="21600,21600" o:spt="32" o:oned="t" path="m,l21600,21600e" filled="f">
              <v:path arrowok="t" fillok="f" o:connecttype="none"/>
              <o:lock v:ext="edit" shapetype="t"/>
            </v:shapetype>
            <v:shape id="_x0000_s1051" type="#_x0000_t32" style="position:absolute;left:7380;top:2703;width:880;height:0" o:connectortype="straight">
              <v:stroke endarrow="block"/>
            </v:shape>
            <v:line id="_x0000_s1052" style="position:absolute" from="7270,1940" to="7270,2447">
              <v:stroke endarrow="block"/>
            </v:line>
          </v:group>
        </w:pict>
      </w: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vertAlign w:val="subscript"/>
        </w:rPr>
      </w:pPr>
      <w:r w:rsidRPr="00C36293">
        <w:rPr>
          <w:rFonts w:ascii="Times New Roman" w:hAnsi="Times New Roman" w:cs="Times New Roman"/>
          <w:sz w:val="24"/>
          <w:szCs w:val="24"/>
        </w:rPr>
        <w:t xml:space="preserve">  </w:t>
      </w:r>
      <w:r w:rsidRPr="00C36293">
        <w:rPr>
          <w:rFonts w:ascii="Times New Roman" w:hAnsi="Times New Roman" w:cs="Times New Roman"/>
          <w:sz w:val="24"/>
          <w:szCs w:val="24"/>
        </w:rPr>
        <w:tab/>
        <w:t xml:space="preserve">           NH</w:t>
      </w:r>
      <w:r w:rsidRPr="00C36293">
        <w:rPr>
          <w:rFonts w:ascii="Times New Roman" w:hAnsi="Times New Roman" w:cs="Times New Roman"/>
          <w:sz w:val="24"/>
          <w:szCs w:val="24"/>
          <w:vertAlign w:val="subscript"/>
        </w:rPr>
        <w:t>3(g)</w:t>
      </w: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t xml:space="preserve"> NH</w:t>
      </w:r>
      <w:r w:rsidRPr="00C36293">
        <w:rPr>
          <w:rFonts w:ascii="Times New Roman" w:hAnsi="Times New Roman" w:cs="Times New Roman"/>
          <w:sz w:val="24"/>
          <w:szCs w:val="24"/>
          <w:vertAlign w:val="subscript"/>
        </w:rPr>
        <w:t>4</w:t>
      </w:r>
      <w:r w:rsidRPr="00C36293">
        <w:rPr>
          <w:rFonts w:ascii="Times New Roman" w:hAnsi="Times New Roman" w:cs="Times New Roman"/>
          <w:sz w:val="24"/>
          <w:szCs w:val="24"/>
        </w:rPr>
        <w:t>Cl</w:t>
      </w: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 xml:space="preserve">Substance </w:t>
      </w:r>
    </w:p>
    <w:p w:rsidR="00C36293" w:rsidRPr="00C36293" w:rsidRDefault="00C36293" w:rsidP="00C36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6293">
        <w:rPr>
          <w:rFonts w:ascii="Times New Roman" w:hAnsi="Times New Roman" w:cs="Times New Roman"/>
          <w:sz w:val="24"/>
          <w:szCs w:val="24"/>
        </w:rPr>
        <w:t xml:space="preserve"> D</w:t>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t xml:space="preserve">           CO</w:t>
      </w:r>
      <w:r w:rsidRPr="00C36293">
        <w:rPr>
          <w:rFonts w:ascii="Times New Roman" w:hAnsi="Times New Roman" w:cs="Times New Roman"/>
          <w:sz w:val="24"/>
          <w:szCs w:val="24"/>
          <w:vertAlign w:val="subscript"/>
        </w:rPr>
        <w:t>2</w:t>
      </w:r>
      <w:r w:rsidRPr="00C36293">
        <w:rPr>
          <w:rFonts w:ascii="Times New Roman" w:hAnsi="Times New Roman" w:cs="Times New Roman"/>
          <w:sz w:val="24"/>
          <w:szCs w:val="24"/>
        </w:rPr>
        <w:t xml:space="preserve"> gas</w:t>
      </w: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t>Na</w:t>
      </w:r>
      <w:r w:rsidRPr="00C36293">
        <w:rPr>
          <w:rFonts w:ascii="Times New Roman" w:hAnsi="Times New Roman" w:cs="Times New Roman"/>
          <w:sz w:val="24"/>
          <w:szCs w:val="24"/>
          <w:vertAlign w:val="subscript"/>
        </w:rPr>
        <w:t>2</w:t>
      </w:r>
      <w:r w:rsidRPr="00C36293">
        <w:rPr>
          <w:rFonts w:ascii="Times New Roman" w:hAnsi="Times New Roman" w:cs="Times New Roman"/>
          <w:sz w:val="24"/>
          <w:szCs w:val="24"/>
        </w:rPr>
        <w:t>CO</w:t>
      </w:r>
      <w:r w:rsidRPr="00C36293">
        <w:rPr>
          <w:rFonts w:ascii="Times New Roman" w:hAnsi="Times New Roman" w:cs="Times New Roman"/>
          <w:sz w:val="24"/>
          <w:szCs w:val="24"/>
          <w:vertAlign w:val="subscript"/>
        </w:rPr>
        <w:t>3</w:t>
      </w: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noProof/>
          <w:sz w:val="24"/>
          <w:szCs w:val="24"/>
        </w:rPr>
        <w:pict>
          <v:line id="_x0000_s1026" style="position:absolute;left:0;text-align:left;flip:y;z-index:251665408" from="432.75pt,13.4pt" to="432.75pt,31.4pt">
            <v:stroke endarrow="block"/>
          </v:line>
        </w:pict>
      </w: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 xml:space="preserve">Name </w:t>
      </w:r>
      <w:r w:rsidRPr="00C36293">
        <w:rPr>
          <w:rFonts w:ascii="Times New Roman" w:hAnsi="Times New Roman" w:cs="Times New Roman"/>
          <w:b/>
          <w:sz w:val="24"/>
          <w:szCs w:val="24"/>
          <w:u w:val="single"/>
        </w:rPr>
        <w:t>two</w:t>
      </w:r>
      <w:r w:rsidRPr="00C36293">
        <w:rPr>
          <w:rFonts w:ascii="Times New Roman" w:hAnsi="Times New Roman" w:cs="Times New Roman"/>
          <w:sz w:val="24"/>
          <w:szCs w:val="24"/>
        </w:rPr>
        <w:t xml:space="preserve"> raw materials, in this process other than ammonia.</w:t>
      </w:r>
      <w:r w:rsidRPr="00C36293">
        <w:rPr>
          <w:rFonts w:ascii="Times New Roman" w:hAnsi="Times New Roman" w:cs="Times New Roman"/>
          <w:sz w:val="24"/>
          <w:szCs w:val="24"/>
        </w:rPr>
        <w:tab/>
        <w:t>(1mark)</w:t>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The Solvay tower a lot of heat is produced.  State how the heat produced is controlled.</w:t>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t>(1mark)</w:t>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The carbonator is cooled regularly.  What does this suggest about the type of reaction in the carbonator?</w:t>
      </w:r>
      <w:r w:rsidRPr="00C36293">
        <w:rPr>
          <w:rFonts w:ascii="Times New Roman" w:hAnsi="Times New Roman" w:cs="Times New Roman"/>
          <w:sz w:val="24"/>
          <w:szCs w:val="24"/>
        </w:rPr>
        <w:tab/>
        <w:t>(1mark)</w:t>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Write the overall equation for the reaction in the carbonator.</w:t>
      </w:r>
      <w:r w:rsidRPr="00C36293">
        <w:rPr>
          <w:rFonts w:ascii="Times New Roman" w:hAnsi="Times New Roman" w:cs="Times New Roman"/>
          <w:sz w:val="24"/>
          <w:szCs w:val="24"/>
        </w:rPr>
        <w:tab/>
        <w:t>(1mark)</w:t>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Identify the process taking place in chamber X.</w:t>
      </w:r>
      <w:r w:rsidRPr="00C36293">
        <w:rPr>
          <w:rFonts w:ascii="Times New Roman" w:hAnsi="Times New Roman" w:cs="Times New Roman"/>
          <w:sz w:val="24"/>
          <w:szCs w:val="24"/>
        </w:rPr>
        <w:tab/>
        <w:t>(1mark)</w:t>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lastRenderedPageBreak/>
        <w:t>State the property of sodium hydrogen carbonate that enables it to be separated from ammonium chloride.</w:t>
      </w:r>
      <w:r w:rsidRPr="00C36293">
        <w:rPr>
          <w:rFonts w:ascii="Times New Roman" w:hAnsi="Times New Roman" w:cs="Times New Roman"/>
          <w:sz w:val="24"/>
          <w:szCs w:val="24"/>
        </w:rPr>
        <w:tab/>
        <w:t>(½mark)</w:t>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 xml:space="preserve">Name </w:t>
      </w:r>
      <w:r w:rsidRPr="00C36293">
        <w:rPr>
          <w:rFonts w:ascii="Times New Roman" w:hAnsi="Times New Roman" w:cs="Times New Roman"/>
          <w:b/>
          <w:sz w:val="24"/>
          <w:szCs w:val="24"/>
          <w:u w:val="single"/>
        </w:rPr>
        <w:t>two</w:t>
      </w:r>
      <w:r w:rsidRPr="00C36293">
        <w:rPr>
          <w:rFonts w:ascii="Times New Roman" w:hAnsi="Times New Roman" w:cs="Times New Roman"/>
          <w:sz w:val="24"/>
          <w:szCs w:val="24"/>
        </w:rPr>
        <w:t xml:space="preserve"> substances that can be recycled.</w:t>
      </w:r>
      <w:r w:rsidRPr="00C36293">
        <w:rPr>
          <w:rFonts w:ascii="Times New Roman" w:hAnsi="Times New Roman" w:cs="Times New Roman"/>
          <w:sz w:val="24"/>
          <w:szCs w:val="24"/>
        </w:rPr>
        <w:tab/>
      </w:r>
      <w:r w:rsidRPr="00C36293">
        <w:rPr>
          <w:rFonts w:ascii="Times New Roman" w:hAnsi="Times New Roman" w:cs="Times New Roman"/>
          <w:sz w:val="24"/>
          <w:szCs w:val="24"/>
        </w:rPr>
        <w:tab/>
        <w:t>(1mark)</w:t>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Why is recycling important in this process?</w:t>
      </w:r>
      <w:r w:rsidRPr="00C36293">
        <w:rPr>
          <w:rFonts w:ascii="Times New Roman" w:hAnsi="Times New Roman" w:cs="Times New Roman"/>
          <w:sz w:val="24"/>
          <w:szCs w:val="24"/>
        </w:rPr>
        <w:tab/>
      </w:r>
      <w:r w:rsidRPr="00C36293">
        <w:rPr>
          <w:rFonts w:ascii="Times New Roman" w:hAnsi="Times New Roman" w:cs="Times New Roman"/>
          <w:sz w:val="24"/>
          <w:szCs w:val="24"/>
        </w:rPr>
        <w:tab/>
        <w:t>(1mark)</w:t>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p>
    <w:p w:rsid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Identify substance D.</w:t>
      </w:r>
      <w:r w:rsidRPr="00C36293">
        <w:rPr>
          <w:rFonts w:ascii="Times New Roman" w:hAnsi="Times New Roman" w:cs="Times New Roman"/>
          <w:sz w:val="24"/>
          <w:szCs w:val="24"/>
        </w:rPr>
        <w:tab/>
      </w:r>
      <w:r w:rsidRPr="00C36293">
        <w:rPr>
          <w:rFonts w:ascii="Times New Roman" w:hAnsi="Times New Roman" w:cs="Times New Roman"/>
          <w:sz w:val="24"/>
          <w:szCs w:val="24"/>
        </w:rPr>
        <w:tab/>
        <w:t>(½mark)</w:t>
      </w: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Default="00C36293" w:rsidP="00C36293">
      <w:pPr>
        <w:spacing w:after="0" w:line="240" w:lineRule="auto"/>
        <w:jc w:val="both"/>
        <w:rPr>
          <w:rFonts w:ascii="Times New Roman" w:hAnsi="Times New Roman" w:cs="Times New Roman"/>
          <w:sz w:val="24"/>
          <w:szCs w:val="24"/>
        </w:rPr>
      </w:pPr>
    </w:p>
    <w:p w:rsidR="00C36293" w:rsidRPr="00C36293" w:rsidRDefault="00C36293" w:rsidP="00C36293">
      <w:p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p>
    <w:p w:rsidR="00C36293" w:rsidRPr="00C36293" w:rsidRDefault="00C36293" w:rsidP="00C36293">
      <w:pPr>
        <w:numPr>
          <w:ilvl w:val="3"/>
          <w:numId w:val="18"/>
        </w:numPr>
        <w:spacing w:after="0" w:line="240" w:lineRule="auto"/>
        <w:jc w:val="both"/>
        <w:rPr>
          <w:rFonts w:ascii="Times New Roman" w:hAnsi="Times New Roman" w:cs="Times New Roman"/>
          <w:sz w:val="24"/>
          <w:szCs w:val="24"/>
        </w:rPr>
      </w:pPr>
      <w:r w:rsidRPr="00C36293">
        <w:rPr>
          <w:rFonts w:ascii="Times New Roman" w:hAnsi="Times New Roman" w:cs="Times New Roman"/>
          <w:sz w:val="24"/>
          <w:szCs w:val="24"/>
        </w:rPr>
        <w:t>In the roaster 2,400dm</w:t>
      </w:r>
      <w:r w:rsidRPr="00C36293">
        <w:rPr>
          <w:rFonts w:ascii="Times New Roman" w:hAnsi="Times New Roman" w:cs="Times New Roman"/>
          <w:sz w:val="24"/>
          <w:szCs w:val="24"/>
          <w:vertAlign w:val="superscript"/>
        </w:rPr>
        <w:t>3</w:t>
      </w:r>
      <w:r w:rsidRPr="00C36293">
        <w:rPr>
          <w:rFonts w:ascii="Times New Roman" w:hAnsi="Times New Roman" w:cs="Times New Roman"/>
          <w:sz w:val="24"/>
          <w:szCs w:val="24"/>
        </w:rPr>
        <w:t xml:space="preserve"> of carbon (IV) oxide is produced.  Calculate the mass of sodium hydrogen carbonate that that was used. (MGV at rt.p 24000cm</w:t>
      </w:r>
      <w:r w:rsidRPr="00C36293">
        <w:rPr>
          <w:rFonts w:ascii="Times New Roman" w:hAnsi="Times New Roman" w:cs="Times New Roman"/>
          <w:sz w:val="24"/>
          <w:szCs w:val="24"/>
          <w:vertAlign w:val="superscript"/>
        </w:rPr>
        <w:t>3</w:t>
      </w:r>
      <w:r w:rsidRPr="00C36293">
        <w:rPr>
          <w:rFonts w:ascii="Times New Roman" w:hAnsi="Times New Roman" w:cs="Times New Roman"/>
          <w:sz w:val="24"/>
          <w:szCs w:val="24"/>
        </w:rPr>
        <w:t>, Na=23, H = 1, C = 12, 0=16)</w:t>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r>
      <w:r w:rsidRPr="00C36293">
        <w:rPr>
          <w:rFonts w:ascii="Times New Roman" w:hAnsi="Times New Roman" w:cs="Times New Roman"/>
          <w:sz w:val="24"/>
          <w:szCs w:val="24"/>
        </w:rPr>
        <w:tab/>
        <w:t>(2marks)</w:t>
      </w:r>
    </w:p>
    <w:p w:rsidR="00005D59" w:rsidRPr="00C36293" w:rsidRDefault="00E3547C">
      <w:pPr>
        <w:rPr>
          <w:rFonts w:ascii="Times New Roman" w:hAnsi="Times New Roman" w:cs="Times New Roman"/>
          <w:sz w:val="24"/>
          <w:szCs w:val="24"/>
        </w:rPr>
      </w:pPr>
    </w:p>
    <w:sectPr w:rsidR="00005D59" w:rsidRPr="00C36293" w:rsidSect="005E163A">
      <w:footerReference w:type="default" r:id="rId12"/>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47C" w:rsidRDefault="00E3547C" w:rsidP="006816AA">
      <w:pPr>
        <w:spacing w:after="0" w:line="240" w:lineRule="auto"/>
      </w:pPr>
      <w:r>
        <w:separator/>
      </w:r>
    </w:p>
  </w:endnote>
  <w:endnote w:type="continuationSeparator" w:id="1">
    <w:p w:rsidR="00E3547C" w:rsidRDefault="00E3547C" w:rsidP="00681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8719"/>
      <w:docPartObj>
        <w:docPartGallery w:val="Page Numbers (Bottom of Page)"/>
        <w:docPartUnique/>
      </w:docPartObj>
    </w:sdtPr>
    <w:sdtContent>
      <w:p w:rsidR="006816AA" w:rsidRDefault="00733CBC">
        <w:pPr>
          <w:pStyle w:val="Footer"/>
          <w:jc w:val="right"/>
        </w:pPr>
        <w:fldSimple w:instr=" PAGE   \* MERGEFORMAT ">
          <w:r w:rsidR="00C36293">
            <w:rPr>
              <w:noProof/>
            </w:rPr>
            <w:t>9</w:t>
          </w:r>
        </w:fldSimple>
      </w:p>
    </w:sdtContent>
  </w:sdt>
  <w:p w:rsidR="006816AA" w:rsidRDefault="00681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47C" w:rsidRDefault="00E3547C" w:rsidP="006816AA">
      <w:pPr>
        <w:spacing w:after="0" w:line="240" w:lineRule="auto"/>
      </w:pPr>
      <w:r>
        <w:separator/>
      </w:r>
    </w:p>
  </w:footnote>
  <w:footnote w:type="continuationSeparator" w:id="1">
    <w:p w:rsidR="00E3547C" w:rsidRDefault="00E3547C" w:rsidP="006816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231"/>
    <w:multiLevelType w:val="hybridMultilevel"/>
    <w:tmpl w:val="72AC9F3E"/>
    <w:lvl w:ilvl="0" w:tplc="FF32B8E0">
      <w:start w:val="1"/>
      <w:numFmt w:val="lowerRoman"/>
      <w:lvlText w:val="(%1)"/>
      <w:lvlJc w:val="left"/>
      <w:pPr>
        <w:tabs>
          <w:tab w:val="num" w:pos="-360"/>
        </w:tabs>
        <w:ind w:left="720" w:hanging="360"/>
      </w:pPr>
      <w:rPr>
        <w:rFonts w:hint="default"/>
      </w:rPr>
    </w:lvl>
    <w:lvl w:ilvl="1" w:tplc="4524E010">
      <w:start w:val="1"/>
      <w:numFmt w:val="lowerLetter"/>
      <w:lvlText w:val="(%2)"/>
      <w:lvlJc w:val="left"/>
      <w:pPr>
        <w:tabs>
          <w:tab w:val="num" w:pos="1860"/>
        </w:tabs>
        <w:ind w:left="1860" w:hanging="420"/>
      </w:pPr>
      <w:rPr>
        <w:rFonts w:hint="default"/>
      </w:rPr>
    </w:lvl>
    <w:lvl w:ilvl="2" w:tplc="4DA666CA">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DF7DBF"/>
    <w:multiLevelType w:val="hybridMultilevel"/>
    <w:tmpl w:val="4ACE273C"/>
    <w:lvl w:ilvl="0" w:tplc="A2D089BA">
      <w:start w:val="1"/>
      <w:numFmt w:val="lowerRoman"/>
      <w:lvlText w:val="(%1)"/>
      <w:lvlJc w:val="left"/>
      <w:pPr>
        <w:tabs>
          <w:tab w:val="num" w:pos="1080"/>
        </w:tabs>
        <w:ind w:left="1080" w:hanging="720"/>
      </w:pPr>
      <w:rPr>
        <w:rFonts w:hint="default"/>
      </w:rPr>
    </w:lvl>
    <w:lvl w:ilvl="1" w:tplc="57AAA2C0">
      <w:start w:val="1"/>
      <w:numFmt w:val="lowerRoman"/>
      <w:lvlText w:val="(%2)"/>
      <w:lvlJc w:val="left"/>
      <w:pPr>
        <w:tabs>
          <w:tab w:val="num" w:pos="1000"/>
        </w:tabs>
        <w:ind w:left="1000" w:hanging="720"/>
      </w:pPr>
      <w:rPr>
        <w:rFonts w:hint="default"/>
      </w:rPr>
    </w:lvl>
    <w:lvl w:ilvl="2" w:tplc="A6DA6A12">
      <w:start w:val="1"/>
      <w:numFmt w:val="lowerLetter"/>
      <w:lvlText w:val="(%3)"/>
      <w:lvlJc w:val="left"/>
      <w:pPr>
        <w:tabs>
          <w:tab w:val="num" w:pos="1570"/>
        </w:tabs>
        <w:ind w:left="1570" w:hanging="390"/>
      </w:pPr>
      <w:rPr>
        <w:rFonts w:hint="default"/>
      </w:rPr>
    </w:lvl>
    <w:lvl w:ilvl="3" w:tplc="0409000F" w:tentative="1">
      <w:start w:val="1"/>
      <w:numFmt w:val="decimal"/>
      <w:lvlText w:val="%4."/>
      <w:lvlJc w:val="left"/>
      <w:pPr>
        <w:tabs>
          <w:tab w:val="num" w:pos="2080"/>
        </w:tabs>
        <w:ind w:left="2080" w:hanging="360"/>
      </w:pPr>
    </w:lvl>
    <w:lvl w:ilvl="4" w:tplc="04090019" w:tentative="1">
      <w:start w:val="1"/>
      <w:numFmt w:val="lowerLetter"/>
      <w:lvlText w:val="%5."/>
      <w:lvlJc w:val="left"/>
      <w:pPr>
        <w:tabs>
          <w:tab w:val="num" w:pos="2800"/>
        </w:tabs>
        <w:ind w:left="2800" w:hanging="360"/>
      </w:pPr>
    </w:lvl>
    <w:lvl w:ilvl="5" w:tplc="0409001B" w:tentative="1">
      <w:start w:val="1"/>
      <w:numFmt w:val="lowerRoman"/>
      <w:lvlText w:val="%6."/>
      <w:lvlJc w:val="right"/>
      <w:pPr>
        <w:tabs>
          <w:tab w:val="num" w:pos="3520"/>
        </w:tabs>
        <w:ind w:left="3520" w:hanging="180"/>
      </w:pPr>
    </w:lvl>
    <w:lvl w:ilvl="6" w:tplc="0409000F" w:tentative="1">
      <w:start w:val="1"/>
      <w:numFmt w:val="decimal"/>
      <w:lvlText w:val="%7."/>
      <w:lvlJc w:val="left"/>
      <w:pPr>
        <w:tabs>
          <w:tab w:val="num" w:pos="4240"/>
        </w:tabs>
        <w:ind w:left="4240" w:hanging="360"/>
      </w:pPr>
    </w:lvl>
    <w:lvl w:ilvl="7" w:tplc="04090019" w:tentative="1">
      <w:start w:val="1"/>
      <w:numFmt w:val="lowerLetter"/>
      <w:lvlText w:val="%8."/>
      <w:lvlJc w:val="left"/>
      <w:pPr>
        <w:tabs>
          <w:tab w:val="num" w:pos="4960"/>
        </w:tabs>
        <w:ind w:left="4960" w:hanging="360"/>
      </w:pPr>
    </w:lvl>
    <w:lvl w:ilvl="8" w:tplc="0409001B" w:tentative="1">
      <w:start w:val="1"/>
      <w:numFmt w:val="lowerRoman"/>
      <w:lvlText w:val="%9."/>
      <w:lvlJc w:val="right"/>
      <w:pPr>
        <w:tabs>
          <w:tab w:val="num" w:pos="5680"/>
        </w:tabs>
        <w:ind w:left="5680" w:hanging="180"/>
      </w:pPr>
    </w:lvl>
  </w:abstractNum>
  <w:abstractNum w:abstractNumId="2">
    <w:nsid w:val="0F0564B1"/>
    <w:multiLevelType w:val="hybridMultilevel"/>
    <w:tmpl w:val="4D54EF28"/>
    <w:lvl w:ilvl="0" w:tplc="756644E2">
      <w:start w:val="1"/>
      <w:numFmt w:val="lowerRoman"/>
      <w:lvlText w:val="(%1)"/>
      <w:lvlJc w:val="left"/>
      <w:pPr>
        <w:ind w:left="1440" w:hanging="720"/>
      </w:pPr>
      <w:rPr>
        <w:rFonts w:hint="default"/>
      </w:rPr>
    </w:lvl>
    <w:lvl w:ilvl="1" w:tplc="84F8B804">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4B662B"/>
    <w:multiLevelType w:val="hybridMultilevel"/>
    <w:tmpl w:val="AD9819E0"/>
    <w:lvl w:ilvl="0" w:tplc="2A0EB9EA">
      <w:start w:val="1"/>
      <w:numFmt w:val="lowerLetter"/>
      <w:lvlText w:val="(%1)"/>
      <w:lvlJc w:val="left"/>
      <w:pPr>
        <w:tabs>
          <w:tab w:val="num" w:pos="830"/>
        </w:tabs>
        <w:ind w:left="830" w:hanging="390"/>
      </w:pPr>
      <w:rPr>
        <w:rFonts w:hint="default"/>
      </w:rPr>
    </w:lvl>
    <w:lvl w:ilvl="1" w:tplc="FF760FB4">
      <w:start w:val="1"/>
      <w:numFmt w:val="lowerRoman"/>
      <w:lvlText w:val="(%2)"/>
      <w:lvlJc w:val="left"/>
      <w:pPr>
        <w:tabs>
          <w:tab w:val="num" w:pos="1880"/>
        </w:tabs>
        <w:ind w:left="1880" w:hanging="720"/>
      </w:pPr>
      <w:rPr>
        <w:rFonts w:hint="default"/>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4">
    <w:nsid w:val="134B4B03"/>
    <w:multiLevelType w:val="hybridMultilevel"/>
    <w:tmpl w:val="A3882B3A"/>
    <w:lvl w:ilvl="0" w:tplc="4DA666CA">
      <w:start w:val="1"/>
      <w:numFmt w:val="lowerRoman"/>
      <w:lvlText w:val="(%1)"/>
      <w:lvlJc w:val="left"/>
      <w:pPr>
        <w:tabs>
          <w:tab w:val="num" w:pos="1440"/>
        </w:tabs>
        <w:ind w:left="1440" w:hanging="720"/>
      </w:pPr>
      <w:rPr>
        <w:rFonts w:hint="default"/>
      </w:rPr>
    </w:lvl>
    <w:lvl w:ilvl="1" w:tplc="09C6431C">
      <w:start w:val="1"/>
      <w:numFmt w:val="lowerRoman"/>
      <w:lvlText w:val="(%2)"/>
      <w:lvlJc w:val="left"/>
      <w:pPr>
        <w:tabs>
          <w:tab w:val="num" w:pos="1440"/>
        </w:tabs>
        <w:ind w:left="1440" w:hanging="720"/>
      </w:pPr>
      <w:rPr>
        <w:rFonts w:hint="default"/>
      </w:rPr>
    </w:lvl>
    <w:lvl w:ilvl="2" w:tplc="0A907A44">
      <w:start w:val="1"/>
      <w:numFmt w:val="lowerRoman"/>
      <w:lvlText w:val="(%3)"/>
      <w:lvlJc w:val="left"/>
      <w:pPr>
        <w:tabs>
          <w:tab w:val="num" w:pos="2340"/>
        </w:tabs>
        <w:ind w:left="2340" w:hanging="720"/>
      </w:pPr>
      <w:rPr>
        <w:rFonts w:hint="default"/>
      </w:rPr>
    </w:lvl>
    <w:lvl w:ilvl="3" w:tplc="BE0E97CC">
      <w:start w:val="1"/>
      <w:numFmt w:val="lowerLetter"/>
      <w:lvlText w:val="(%4)"/>
      <w:lvlJc w:val="left"/>
      <w:pPr>
        <w:tabs>
          <w:tab w:val="num" w:pos="720"/>
        </w:tabs>
        <w:ind w:left="720" w:hanging="39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257735"/>
    <w:multiLevelType w:val="hybridMultilevel"/>
    <w:tmpl w:val="0F64EABC"/>
    <w:lvl w:ilvl="0" w:tplc="50FE9204">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135757"/>
    <w:multiLevelType w:val="hybridMultilevel"/>
    <w:tmpl w:val="56882792"/>
    <w:lvl w:ilvl="0" w:tplc="C2D4E99A">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524BCF"/>
    <w:multiLevelType w:val="hybridMultilevel"/>
    <w:tmpl w:val="4634A5A4"/>
    <w:lvl w:ilvl="0" w:tplc="28F00544">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480F25"/>
    <w:multiLevelType w:val="hybridMultilevel"/>
    <w:tmpl w:val="0FCAF8F2"/>
    <w:lvl w:ilvl="0" w:tplc="87F097C6">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654AA5"/>
    <w:multiLevelType w:val="hybridMultilevel"/>
    <w:tmpl w:val="3D88D392"/>
    <w:lvl w:ilvl="0" w:tplc="F6AA5C46">
      <w:start w:val="2"/>
      <w:numFmt w:val="upperRoman"/>
      <w:lvlText w:val="(%1)"/>
      <w:lvlJc w:val="left"/>
      <w:pPr>
        <w:tabs>
          <w:tab w:val="num" w:pos="1050"/>
        </w:tabs>
        <w:ind w:left="1050" w:hanging="72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0">
    <w:nsid w:val="2AC21943"/>
    <w:multiLevelType w:val="hybridMultilevel"/>
    <w:tmpl w:val="2CCE2E52"/>
    <w:lvl w:ilvl="0" w:tplc="6A9C42F0">
      <w:start w:val="1"/>
      <w:numFmt w:val="lowerLetter"/>
      <w:lvlText w:val="(%1)"/>
      <w:lvlJc w:val="left"/>
      <w:pPr>
        <w:ind w:left="765" w:hanging="405"/>
      </w:pPr>
      <w:rPr>
        <w:rFonts w:hint="default"/>
      </w:rPr>
    </w:lvl>
    <w:lvl w:ilvl="1" w:tplc="A2D089B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725DB9"/>
    <w:multiLevelType w:val="hybridMultilevel"/>
    <w:tmpl w:val="E0220546"/>
    <w:lvl w:ilvl="0" w:tplc="7FEAA0F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3445AD"/>
    <w:multiLevelType w:val="hybridMultilevel"/>
    <w:tmpl w:val="D1C4FE7A"/>
    <w:lvl w:ilvl="0" w:tplc="1DBAAB94">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511D18"/>
    <w:multiLevelType w:val="hybridMultilevel"/>
    <w:tmpl w:val="E0BE815E"/>
    <w:lvl w:ilvl="0" w:tplc="2C24A6F8">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1D4382"/>
    <w:multiLevelType w:val="hybridMultilevel"/>
    <w:tmpl w:val="FD08CDEC"/>
    <w:lvl w:ilvl="0" w:tplc="A53EA8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0A0CA6"/>
    <w:multiLevelType w:val="hybridMultilevel"/>
    <w:tmpl w:val="0EA656F6"/>
    <w:lvl w:ilvl="0" w:tplc="D5E2F210">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872DCE"/>
    <w:multiLevelType w:val="hybridMultilevel"/>
    <w:tmpl w:val="9B963C88"/>
    <w:lvl w:ilvl="0" w:tplc="37E48722">
      <w:start w:val="1"/>
      <w:numFmt w:val="lowerLetter"/>
      <w:lvlText w:val="(%1)"/>
      <w:lvlJc w:val="left"/>
      <w:pPr>
        <w:tabs>
          <w:tab w:val="num" w:pos="750"/>
        </w:tabs>
        <w:ind w:left="750" w:hanging="390"/>
      </w:pPr>
      <w:rPr>
        <w:rFonts w:hint="default"/>
      </w:rPr>
    </w:lvl>
    <w:lvl w:ilvl="1" w:tplc="871820B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A86F7B"/>
    <w:multiLevelType w:val="hybridMultilevel"/>
    <w:tmpl w:val="448AD74E"/>
    <w:lvl w:ilvl="0" w:tplc="70AC0B5C">
      <w:start w:val="1"/>
      <w:numFmt w:val="decimal"/>
      <w:lvlText w:val="%1."/>
      <w:lvlJc w:val="left"/>
      <w:pPr>
        <w:tabs>
          <w:tab w:val="num" w:pos="360"/>
        </w:tabs>
        <w:ind w:left="360" w:hanging="360"/>
      </w:pPr>
      <w:rPr>
        <w:rFonts w:hint="default"/>
      </w:rPr>
    </w:lvl>
    <w:lvl w:ilvl="1" w:tplc="AEDCDAAE">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CDF423B"/>
    <w:multiLevelType w:val="hybridMultilevel"/>
    <w:tmpl w:val="C10ECFE0"/>
    <w:lvl w:ilvl="0" w:tplc="A2D089BA">
      <w:start w:val="1"/>
      <w:numFmt w:val="lowerRoman"/>
      <w:lvlText w:val="(%1)"/>
      <w:lvlJc w:val="left"/>
      <w:pPr>
        <w:tabs>
          <w:tab w:val="num" w:pos="1080"/>
        </w:tabs>
        <w:ind w:left="1080" w:hanging="720"/>
      </w:pPr>
      <w:rPr>
        <w:rFonts w:hint="default"/>
      </w:rPr>
    </w:lvl>
    <w:lvl w:ilvl="1" w:tplc="66288502">
      <w:start w:val="1"/>
      <w:numFmt w:val="lowerLetter"/>
      <w:lvlText w:val="(%2)"/>
      <w:lvlJc w:val="left"/>
      <w:pPr>
        <w:tabs>
          <w:tab w:val="num" w:pos="670"/>
        </w:tabs>
        <w:ind w:left="670" w:hanging="390"/>
      </w:pPr>
      <w:rPr>
        <w:rFonts w:hint="default"/>
      </w:rPr>
    </w:lvl>
    <w:lvl w:ilvl="2" w:tplc="0409001B" w:tentative="1">
      <w:start w:val="1"/>
      <w:numFmt w:val="lowerRoman"/>
      <w:lvlText w:val="%3."/>
      <w:lvlJc w:val="right"/>
      <w:pPr>
        <w:tabs>
          <w:tab w:val="num" w:pos="1360"/>
        </w:tabs>
        <w:ind w:left="1360" w:hanging="180"/>
      </w:pPr>
    </w:lvl>
    <w:lvl w:ilvl="3" w:tplc="0409000F" w:tentative="1">
      <w:start w:val="1"/>
      <w:numFmt w:val="decimal"/>
      <w:lvlText w:val="%4."/>
      <w:lvlJc w:val="left"/>
      <w:pPr>
        <w:tabs>
          <w:tab w:val="num" w:pos="2080"/>
        </w:tabs>
        <w:ind w:left="2080" w:hanging="360"/>
      </w:pPr>
    </w:lvl>
    <w:lvl w:ilvl="4" w:tplc="04090019" w:tentative="1">
      <w:start w:val="1"/>
      <w:numFmt w:val="lowerLetter"/>
      <w:lvlText w:val="%5."/>
      <w:lvlJc w:val="left"/>
      <w:pPr>
        <w:tabs>
          <w:tab w:val="num" w:pos="2800"/>
        </w:tabs>
        <w:ind w:left="2800" w:hanging="360"/>
      </w:pPr>
    </w:lvl>
    <w:lvl w:ilvl="5" w:tplc="0409001B" w:tentative="1">
      <w:start w:val="1"/>
      <w:numFmt w:val="lowerRoman"/>
      <w:lvlText w:val="%6."/>
      <w:lvlJc w:val="right"/>
      <w:pPr>
        <w:tabs>
          <w:tab w:val="num" w:pos="3520"/>
        </w:tabs>
        <w:ind w:left="3520" w:hanging="180"/>
      </w:pPr>
    </w:lvl>
    <w:lvl w:ilvl="6" w:tplc="0409000F" w:tentative="1">
      <w:start w:val="1"/>
      <w:numFmt w:val="decimal"/>
      <w:lvlText w:val="%7."/>
      <w:lvlJc w:val="left"/>
      <w:pPr>
        <w:tabs>
          <w:tab w:val="num" w:pos="4240"/>
        </w:tabs>
        <w:ind w:left="4240" w:hanging="360"/>
      </w:pPr>
    </w:lvl>
    <w:lvl w:ilvl="7" w:tplc="04090019" w:tentative="1">
      <w:start w:val="1"/>
      <w:numFmt w:val="lowerLetter"/>
      <w:lvlText w:val="%8."/>
      <w:lvlJc w:val="left"/>
      <w:pPr>
        <w:tabs>
          <w:tab w:val="num" w:pos="4960"/>
        </w:tabs>
        <w:ind w:left="4960" w:hanging="360"/>
      </w:pPr>
    </w:lvl>
    <w:lvl w:ilvl="8" w:tplc="0409001B" w:tentative="1">
      <w:start w:val="1"/>
      <w:numFmt w:val="lowerRoman"/>
      <w:lvlText w:val="%9."/>
      <w:lvlJc w:val="right"/>
      <w:pPr>
        <w:tabs>
          <w:tab w:val="num" w:pos="5680"/>
        </w:tabs>
        <w:ind w:left="5680" w:hanging="180"/>
      </w:pPr>
    </w:lvl>
  </w:abstractNum>
  <w:num w:numId="1">
    <w:abstractNumId w:val="17"/>
  </w:num>
  <w:num w:numId="2">
    <w:abstractNumId w:val="14"/>
  </w:num>
  <w:num w:numId="3">
    <w:abstractNumId w:val="2"/>
  </w:num>
  <w:num w:numId="4">
    <w:abstractNumId w:val="10"/>
  </w:num>
  <w:num w:numId="5">
    <w:abstractNumId w:val="0"/>
  </w:num>
  <w:num w:numId="6">
    <w:abstractNumId w:val="6"/>
  </w:num>
  <w:num w:numId="7">
    <w:abstractNumId w:val="8"/>
  </w:num>
  <w:num w:numId="8">
    <w:abstractNumId w:val="7"/>
  </w:num>
  <w:num w:numId="9">
    <w:abstractNumId w:val="11"/>
  </w:num>
  <w:num w:numId="10">
    <w:abstractNumId w:val="13"/>
  </w:num>
  <w:num w:numId="11">
    <w:abstractNumId w:val="16"/>
  </w:num>
  <w:num w:numId="12">
    <w:abstractNumId w:val="1"/>
  </w:num>
  <w:num w:numId="13">
    <w:abstractNumId w:val="12"/>
  </w:num>
  <w:num w:numId="14">
    <w:abstractNumId w:val="18"/>
  </w:num>
  <w:num w:numId="15">
    <w:abstractNumId w:val="3"/>
  </w:num>
  <w:num w:numId="16">
    <w:abstractNumId w:val="15"/>
  </w:num>
  <w:num w:numId="17">
    <w:abstractNumId w:val="5"/>
  </w:num>
  <w:num w:numId="18">
    <w:abstractNumId w:val="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816AA"/>
    <w:rsid w:val="0002174D"/>
    <w:rsid w:val="001F69C0"/>
    <w:rsid w:val="002D3833"/>
    <w:rsid w:val="00485864"/>
    <w:rsid w:val="005E163A"/>
    <w:rsid w:val="006816AA"/>
    <w:rsid w:val="0071470B"/>
    <w:rsid w:val="00733CBC"/>
    <w:rsid w:val="00BF0FD9"/>
    <w:rsid w:val="00C36293"/>
    <w:rsid w:val="00E35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rules v:ext="edit">
        <o:r id="V:Rule1"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AA"/>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AA"/>
    <w:rPr>
      <w:rFonts w:ascii="Tahoma" w:eastAsiaTheme="minorEastAsia" w:hAnsi="Tahoma" w:cs="Tahoma"/>
      <w:sz w:val="16"/>
      <w:szCs w:val="16"/>
    </w:rPr>
  </w:style>
  <w:style w:type="paragraph" w:styleId="Header">
    <w:name w:val="header"/>
    <w:basedOn w:val="Normal"/>
    <w:link w:val="HeaderChar"/>
    <w:uiPriority w:val="99"/>
    <w:semiHidden/>
    <w:unhideWhenUsed/>
    <w:rsid w:val="00681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6AA"/>
    <w:rPr>
      <w:rFonts w:asciiTheme="minorHAnsi" w:eastAsiaTheme="minorEastAsia" w:hAnsiTheme="minorHAnsi"/>
      <w:sz w:val="22"/>
    </w:rPr>
  </w:style>
  <w:style w:type="paragraph" w:styleId="Footer">
    <w:name w:val="footer"/>
    <w:basedOn w:val="Normal"/>
    <w:link w:val="FooterChar"/>
    <w:uiPriority w:val="99"/>
    <w:unhideWhenUsed/>
    <w:rsid w:val="0068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AA"/>
    <w:rPr>
      <w:rFonts w:asciiTheme="minorHAnsi" w:eastAsiaTheme="minorEastAsia" w:hAnsiTheme="minorHAnsi"/>
      <w:sz w:val="22"/>
    </w:rPr>
  </w:style>
  <w:style w:type="paragraph" w:styleId="ListParagraph">
    <w:name w:val="List Paragraph"/>
    <w:basedOn w:val="Normal"/>
    <w:uiPriority w:val="34"/>
    <w:qFormat/>
    <w:rsid w:val="005E16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ELERAI GIRLS HIGH SCHOOL</dc:creator>
  <cp:keywords/>
  <dc:description/>
  <cp:lastModifiedBy>ELERAI GIRLS HIGH SCHOOL</cp:lastModifiedBy>
  <cp:revision>3</cp:revision>
  <cp:lastPrinted>2015-01-26T12:42:00Z</cp:lastPrinted>
  <dcterms:created xsi:type="dcterms:W3CDTF">2015-01-26T12:08:00Z</dcterms:created>
  <dcterms:modified xsi:type="dcterms:W3CDTF">2015-01-26T12:44:00Z</dcterms:modified>
</cp:coreProperties>
</file>