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B3" w:rsidRPr="0047201B" w:rsidRDefault="000218B3" w:rsidP="000218B3">
      <w:pPr>
        <w:spacing w:line="360" w:lineRule="auto"/>
        <w:rPr>
          <w:rFonts w:ascii="Times New Roman" w:hAnsi="Times New Roman" w:cs="Times New Roman"/>
        </w:rPr>
      </w:pPr>
      <w:r w:rsidRPr="00E37AD1">
        <w:rPr>
          <w:rFonts w:ascii="Times New Roman" w:hAnsi="Times New Roman" w:cs="Times New Roman"/>
          <w:b/>
        </w:rPr>
        <w:t>Name</w:t>
      </w:r>
      <w:r w:rsidRPr="00E37AD1">
        <w:rPr>
          <w:rFonts w:ascii="Times New Roman" w:hAnsi="Times New Roman" w:cs="Times New Roman"/>
        </w:rPr>
        <w:t>…………………………………… …………………………..…………</w:t>
      </w:r>
      <w:r w:rsidRPr="00E37AD1">
        <w:rPr>
          <w:rFonts w:ascii="Times New Roman" w:hAnsi="Times New Roman" w:cs="Times New Roman"/>
        </w:rPr>
        <w:tab/>
        <w:t xml:space="preserve">  Index No:………………………….</w:t>
      </w:r>
    </w:p>
    <w:p w:rsidR="000218B3" w:rsidRPr="00E37AD1" w:rsidRDefault="000218B3" w:rsidP="000218B3">
      <w:pPr>
        <w:spacing w:after="0" w:line="240" w:lineRule="auto"/>
        <w:rPr>
          <w:rFonts w:ascii="Times New Roman" w:hAnsi="Times New Roman" w:cs="Times New Roman"/>
        </w:rPr>
      </w:pPr>
      <w:r w:rsidRPr="0047201B">
        <w:rPr>
          <w:rFonts w:ascii="Times New Roman" w:hAnsi="Times New Roman" w:cs="Times New Roman"/>
          <w:b/>
        </w:rPr>
        <w:t>565/2</w:t>
      </w:r>
      <w:r w:rsidRPr="00E37AD1">
        <w:rPr>
          <w:rFonts w:ascii="Times New Roman" w:hAnsi="Times New Roman" w:cs="Times New Roman"/>
          <w:sz w:val="20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0218B3" w:rsidRPr="00E37AD1" w:rsidRDefault="000218B3" w:rsidP="000218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STUDIES</w:t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</w:rPr>
        <w:t>Date:     …………………………</w:t>
      </w:r>
    </w:p>
    <w:p w:rsidR="000218B3" w:rsidRPr="0047201B" w:rsidRDefault="000218B3" w:rsidP="000218B3">
      <w:pPr>
        <w:spacing w:after="0" w:line="240" w:lineRule="auto"/>
        <w:rPr>
          <w:rFonts w:ascii="Times New Roman" w:hAnsi="Times New Roman" w:cs="Times New Roman"/>
          <w:b/>
        </w:rPr>
      </w:pPr>
      <w:r w:rsidRPr="0047201B">
        <w:rPr>
          <w:rFonts w:ascii="Times New Roman" w:hAnsi="Times New Roman" w:cs="Times New Roman"/>
          <w:b/>
        </w:rPr>
        <w:t>PAPER 2</w:t>
      </w:r>
    </w:p>
    <w:p w:rsidR="000218B3" w:rsidRPr="0047201B" w:rsidRDefault="000218B3" w:rsidP="000218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</w:t>
      </w:r>
      <w:r w:rsidRPr="0047201B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>UGUST</w:t>
      </w:r>
      <w:r w:rsidRPr="0047201B">
        <w:rPr>
          <w:rFonts w:ascii="Times New Roman" w:hAnsi="Times New Roman" w:cs="Times New Roman"/>
          <w:b/>
        </w:rPr>
        <w:t xml:space="preserve"> 2014</w:t>
      </w:r>
    </w:p>
    <w:p w:rsidR="000218B3" w:rsidRPr="0047201B" w:rsidRDefault="000218B3" w:rsidP="000218B3">
      <w:pPr>
        <w:spacing w:after="0" w:line="240" w:lineRule="auto"/>
        <w:rPr>
          <w:rFonts w:ascii="Times New Roman" w:hAnsi="Times New Roman" w:cs="Times New Roman"/>
          <w:b/>
        </w:rPr>
      </w:pPr>
      <w:r w:rsidRPr="0047201B">
        <w:rPr>
          <w:rFonts w:ascii="Times New Roman" w:hAnsi="Times New Roman" w:cs="Times New Roman"/>
          <w:b/>
        </w:rPr>
        <w:t>TIME: 2 ½ HOURS</w:t>
      </w:r>
    </w:p>
    <w:p w:rsidR="000218B3" w:rsidRPr="0047201B" w:rsidRDefault="000218B3" w:rsidP="000218B3">
      <w:pPr>
        <w:rPr>
          <w:rFonts w:ascii="Times New Roman" w:hAnsi="Times New Roman" w:cs="Times New Roman"/>
          <w:b/>
        </w:rPr>
      </w:pPr>
    </w:p>
    <w:p w:rsidR="000218B3" w:rsidRPr="00E37AD1" w:rsidRDefault="000218B3" w:rsidP="000218B3">
      <w:pPr>
        <w:rPr>
          <w:rFonts w:ascii="Times New Roman" w:hAnsi="Times New Roman" w:cs="Times New Roman"/>
          <w:b/>
        </w:rPr>
      </w:pPr>
    </w:p>
    <w:p w:rsidR="000218B3" w:rsidRPr="00E37AD1" w:rsidRDefault="000218B3" w:rsidP="000218B3">
      <w:pPr>
        <w:spacing w:line="360" w:lineRule="auto"/>
        <w:rPr>
          <w:rFonts w:ascii="Times New Roman" w:hAnsi="Times New Roman" w:cs="Times New Roman"/>
          <w:b/>
        </w:rPr>
      </w:pPr>
    </w:p>
    <w:p w:rsidR="000218B3" w:rsidRPr="00E37AD1" w:rsidRDefault="000218B3" w:rsidP="000218B3">
      <w:pPr>
        <w:spacing w:line="360" w:lineRule="auto"/>
        <w:rPr>
          <w:rFonts w:ascii="Times New Roman" w:hAnsi="Times New Roman" w:cs="Times New Roman"/>
          <w:b/>
        </w:rPr>
      </w:pPr>
    </w:p>
    <w:p w:rsidR="000218B3" w:rsidRDefault="00525937" w:rsidP="000218B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25937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-COUNTY JOINT EVALUATION EXAM&#10;"/>
          </v:shape>
        </w:pict>
      </w:r>
    </w:p>
    <w:p w:rsidR="000218B3" w:rsidRPr="0047201B" w:rsidRDefault="000218B3" w:rsidP="000218B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01B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0218B3" w:rsidRPr="00034223" w:rsidRDefault="000218B3" w:rsidP="0002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565/2</w:t>
      </w:r>
    </w:p>
    <w:p w:rsidR="000218B3" w:rsidRPr="00034223" w:rsidRDefault="000218B3" w:rsidP="00021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223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0218B3" w:rsidRPr="0047201B" w:rsidRDefault="000218B3" w:rsidP="0002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01B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218B3" w:rsidRPr="00034223" w:rsidRDefault="000218B3" w:rsidP="0002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223">
        <w:rPr>
          <w:rFonts w:ascii="Times New Roman" w:hAnsi="Times New Roman" w:cs="Times New Roman"/>
          <w:b/>
          <w:sz w:val="24"/>
          <w:szCs w:val="24"/>
        </w:rPr>
        <w:t xml:space="preserve"> 2 ½ Hours </w:t>
      </w:r>
    </w:p>
    <w:p w:rsidR="000218B3" w:rsidRPr="00034223" w:rsidRDefault="000218B3" w:rsidP="000218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18B3" w:rsidRPr="00034223" w:rsidRDefault="000218B3" w:rsidP="000218B3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0218B3" w:rsidRPr="00034223" w:rsidRDefault="000218B3" w:rsidP="000218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034223">
        <w:rPr>
          <w:rFonts w:ascii="Times New Roman" w:hAnsi="Times New Roman" w:cs="Times New Roman"/>
          <w:b/>
          <w:sz w:val="24"/>
          <w:szCs w:val="24"/>
        </w:rPr>
        <w:t>name</w:t>
      </w:r>
      <w:r w:rsidRPr="00034223">
        <w:rPr>
          <w:rFonts w:ascii="Times New Roman" w:hAnsi="Times New Roman" w:cs="Times New Roman"/>
          <w:sz w:val="24"/>
          <w:szCs w:val="24"/>
        </w:rPr>
        <w:t xml:space="preserve"> and </w:t>
      </w:r>
      <w:r w:rsidRPr="00034223">
        <w:rPr>
          <w:rFonts w:ascii="Times New Roman" w:hAnsi="Times New Roman" w:cs="Times New Roman"/>
          <w:b/>
          <w:sz w:val="24"/>
          <w:szCs w:val="24"/>
        </w:rPr>
        <w:t>index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223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223">
        <w:rPr>
          <w:rFonts w:ascii="Times New Roman" w:hAnsi="Times New Roman" w:cs="Times New Roman"/>
          <w:sz w:val="24"/>
          <w:szCs w:val="24"/>
        </w:rPr>
        <w:t>on the answer booklet provided.</w:t>
      </w:r>
    </w:p>
    <w:p w:rsidR="000218B3" w:rsidRPr="00034223" w:rsidRDefault="000218B3" w:rsidP="000218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sz w:val="24"/>
          <w:szCs w:val="24"/>
        </w:rPr>
        <w:t>This paper consists of</w:t>
      </w:r>
      <w:r w:rsidRPr="00034223">
        <w:rPr>
          <w:rFonts w:ascii="Times New Roman" w:hAnsi="Times New Roman" w:cs="Times New Roman"/>
          <w:b/>
          <w:sz w:val="24"/>
          <w:szCs w:val="24"/>
        </w:rPr>
        <w:t xml:space="preserve"> six </w:t>
      </w:r>
      <w:r w:rsidRPr="00034223">
        <w:rPr>
          <w:rFonts w:ascii="Times New Roman" w:hAnsi="Times New Roman" w:cs="Times New Roman"/>
          <w:sz w:val="24"/>
          <w:szCs w:val="24"/>
        </w:rPr>
        <w:t>questions.</w:t>
      </w:r>
    </w:p>
    <w:p w:rsidR="000218B3" w:rsidRPr="00034223" w:rsidRDefault="000218B3" w:rsidP="000218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sz w:val="24"/>
          <w:szCs w:val="24"/>
        </w:rPr>
        <w:t xml:space="preserve">Answer </w:t>
      </w:r>
      <w:r w:rsidRPr="00034223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 w:rsidR="00201BD0" w:rsidRPr="00201BD0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0342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4223">
        <w:rPr>
          <w:rFonts w:ascii="Times New Roman" w:hAnsi="Times New Roman" w:cs="Times New Roman"/>
          <w:i/>
          <w:sz w:val="24"/>
          <w:szCs w:val="24"/>
        </w:rPr>
        <w:t>questions</w:t>
      </w:r>
      <w:r w:rsidRPr="00034223">
        <w:rPr>
          <w:rFonts w:ascii="Times New Roman" w:hAnsi="Times New Roman" w:cs="Times New Roman"/>
          <w:sz w:val="24"/>
          <w:szCs w:val="24"/>
        </w:rPr>
        <w:t>.</w:t>
      </w:r>
    </w:p>
    <w:p w:rsidR="000218B3" w:rsidRPr="00034223" w:rsidRDefault="000218B3" w:rsidP="000218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223">
        <w:rPr>
          <w:rFonts w:ascii="Times New Roman" w:hAnsi="Times New Roman" w:cs="Times New Roman"/>
          <w:sz w:val="24"/>
          <w:szCs w:val="24"/>
        </w:rPr>
        <w:t>All questions carry equal marks.</w:t>
      </w:r>
    </w:p>
    <w:p w:rsidR="000218B3" w:rsidRPr="00E37AD1" w:rsidRDefault="000218B3" w:rsidP="000218B3">
      <w:pPr>
        <w:spacing w:after="0" w:line="240" w:lineRule="auto"/>
        <w:ind w:left="2880"/>
        <w:rPr>
          <w:rFonts w:ascii="Times New Roman" w:hAnsi="Times New Roman" w:cs="Times New Roman"/>
          <w:b/>
          <w:sz w:val="20"/>
          <w:u w:val="single"/>
        </w:rPr>
      </w:pPr>
    </w:p>
    <w:p w:rsidR="000218B3" w:rsidRPr="00E37AD1" w:rsidRDefault="000218B3" w:rsidP="000218B3">
      <w:pPr>
        <w:spacing w:line="360" w:lineRule="auto"/>
        <w:rPr>
          <w:rFonts w:ascii="Times New Roman" w:hAnsi="Times New Roman" w:cs="Times New Roman"/>
          <w:b/>
          <w:i/>
          <w:sz w:val="20"/>
        </w:rPr>
      </w:pPr>
    </w:p>
    <w:p w:rsidR="000218B3" w:rsidRDefault="000218B3" w:rsidP="000218B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E37AD1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XSpec="center" w:tblpY="413"/>
        <w:tblW w:w="0" w:type="auto"/>
        <w:tblLook w:val="04A0"/>
      </w:tblPr>
      <w:tblGrid>
        <w:gridCol w:w="1170"/>
        <w:gridCol w:w="468"/>
        <w:gridCol w:w="630"/>
        <w:gridCol w:w="810"/>
        <w:gridCol w:w="810"/>
        <w:gridCol w:w="900"/>
        <w:gridCol w:w="900"/>
        <w:gridCol w:w="1440"/>
      </w:tblGrid>
      <w:tr w:rsidR="000218B3" w:rsidTr="003E1EA4">
        <w:tc>
          <w:tcPr>
            <w:tcW w:w="117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468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0218B3" w:rsidTr="003E1EA4">
        <w:tc>
          <w:tcPr>
            <w:tcW w:w="117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468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218B3" w:rsidRDefault="000218B3" w:rsidP="003E1EA4">
            <w:pPr>
              <w:rPr>
                <w:rFonts w:ascii="Times New Roman" w:hAnsi="Times New Roman" w:cs="Times New Roman"/>
              </w:rPr>
            </w:pPr>
          </w:p>
        </w:tc>
      </w:tr>
    </w:tbl>
    <w:p w:rsidR="000218B3" w:rsidRDefault="000218B3" w:rsidP="000218B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0218B3" w:rsidRDefault="000218B3" w:rsidP="000218B3">
      <w:pPr>
        <w:spacing w:line="360" w:lineRule="auto"/>
        <w:rPr>
          <w:rFonts w:ascii="Times New Roman" w:hAnsi="Times New Roman" w:cs="Times New Roman"/>
          <w:b/>
          <w:sz w:val="20"/>
        </w:rPr>
      </w:pPr>
    </w:p>
    <w:p w:rsidR="000218B3" w:rsidRPr="00E37AD1" w:rsidRDefault="000218B3" w:rsidP="000218B3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E37AD1">
        <w:rPr>
          <w:rFonts w:ascii="Times New Roman" w:hAnsi="Times New Roman" w:cs="Times New Roman"/>
          <w:i/>
          <w:sz w:val="18"/>
        </w:rPr>
        <w:lastRenderedPageBreak/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2 </w:t>
      </w:r>
      <w:r w:rsidRPr="00E37AD1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533958" w:rsidRDefault="000218B3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8B3">
        <w:rPr>
          <w:rFonts w:ascii="Times New Roman" w:hAnsi="Times New Roman" w:cs="Times New Roman"/>
          <w:sz w:val="24"/>
          <w:szCs w:val="24"/>
        </w:rPr>
        <w:t>1.</w:t>
      </w:r>
      <w:r w:rsidRPr="000218B3"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benefits that may accrue to a community that is involved in trading activities (10mks)</w:t>
      </w:r>
    </w:p>
    <w:p w:rsidR="000218B3" w:rsidRDefault="000218B3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considered by Wapukulu when investing his retirement benefits in a 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retail business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B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201BD0" w:rsidRDefault="00201BD0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218B3" w:rsidRDefault="000218B3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inflation is considered  to be a major problem in Kenya</w:t>
      </w:r>
      <w:r>
        <w:rPr>
          <w:rFonts w:ascii="Times New Roman" w:hAnsi="Times New Roman" w:cs="Times New Roman"/>
          <w:sz w:val="24"/>
          <w:szCs w:val="24"/>
        </w:rPr>
        <w:tab/>
      </w:r>
      <w:r w:rsidR="00201B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0218B3" w:rsidRDefault="000218B3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small grocery stores continue to survive where there are 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supermarkets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B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201BD0" w:rsidRDefault="00201BD0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201BD0" w:rsidRDefault="000218B3" w:rsidP="00201BD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(a) The following transaction for the month of June 2013 were extracted from the books of Ambwere </w:t>
      </w:r>
    </w:p>
    <w:p w:rsidR="000218B3" w:rsidRDefault="00201BD0" w:rsidP="00201BD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18B3">
        <w:rPr>
          <w:rFonts w:ascii="Times New Roman" w:hAnsi="Times New Roman" w:cs="Times New Roman"/>
          <w:sz w:val="24"/>
          <w:szCs w:val="24"/>
        </w:rPr>
        <w:t>plaza Traders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Goods bought on credit worth Kshs.100 from  Onyango</w:t>
      </w:r>
    </w:p>
    <w:p w:rsidR="000218B3" w:rsidRDefault="000218B3" w:rsidP="00201BD0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Goods returned to Makindu traders amounting traders amounting to Kshs.500 credit Note No.059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3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Cash sales worth Kshs.150 receipt no.0245 from ABC traders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5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Credit purchases worth Kshs.840 from Pendo traders 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Paid Ndambuki by cheque Kshs. 840 from Pendo traders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16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Bought good on credit worth Kshs.1500 from Jasho Traders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Cash purchases worth Kshs.2100 by cash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26</w:t>
      </w:r>
      <w:r w:rsidRPr="000218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Purchased goods on credit from Kurasini traders worth Kshs.650</w:t>
      </w:r>
    </w:p>
    <w:p w:rsidR="00201BD0" w:rsidRDefault="00201BD0" w:rsidP="00201BD0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218B3" w:rsidRPr="00201BD0" w:rsidRDefault="00201BD0" w:rsidP="00201BD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01BD0">
        <w:rPr>
          <w:rFonts w:ascii="Times New Roman" w:hAnsi="Times New Roman" w:cs="Times New Roman"/>
          <w:b/>
          <w:i/>
          <w:sz w:val="24"/>
          <w:szCs w:val="24"/>
        </w:rPr>
        <w:t>Required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18B3" w:rsidRPr="00201BD0">
        <w:rPr>
          <w:rFonts w:ascii="Times New Roman" w:hAnsi="Times New Roman" w:cs="Times New Roman"/>
          <w:sz w:val="24"/>
          <w:szCs w:val="24"/>
        </w:rPr>
        <w:t>Prepare</w:t>
      </w:r>
      <w:r w:rsidR="000218B3">
        <w:rPr>
          <w:rFonts w:ascii="Times New Roman" w:hAnsi="Times New Roman" w:cs="Times New Roman"/>
          <w:sz w:val="24"/>
          <w:szCs w:val="24"/>
        </w:rPr>
        <w:t>;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Ambwere traders purchases journal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0218B3" w:rsidRDefault="000218B3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Open the relevant ledger accounts for Ambwere</w:t>
      </w:r>
      <w:r>
        <w:rPr>
          <w:rFonts w:ascii="Times New Roman" w:hAnsi="Times New Roman" w:cs="Times New Roman"/>
          <w:sz w:val="24"/>
          <w:szCs w:val="24"/>
        </w:rPr>
        <w:tab/>
      </w:r>
      <w:r w:rsidR="00201BD0">
        <w:rPr>
          <w:rFonts w:ascii="Times New Roman" w:hAnsi="Times New Roman" w:cs="Times New Roman"/>
          <w:sz w:val="24"/>
          <w:szCs w:val="24"/>
        </w:rPr>
        <w:t>traders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0218B3" w:rsidRDefault="00712496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Highlight disadvantages of division of labour and 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01BD0" w:rsidRDefault="00201BD0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201BD0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any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characteristics of underdeveloped countries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12496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State and explain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the level of national income in a country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01BD0" w:rsidRDefault="00201BD0" w:rsidP="00201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496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(a) Discuss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through which the central bank regulates economic activities in the </w:t>
      </w:r>
    </w:p>
    <w:p w:rsidR="00712496" w:rsidRDefault="00712496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12496" w:rsidRDefault="00712496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Outline </w:t>
      </w:r>
      <w:r w:rsidR="00201BD0" w:rsidRPr="00201BD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features of chain stores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01BD0" w:rsidRDefault="00201BD0" w:rsidP="00201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12496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(a) Differentiate between limited liability companies and cooperatives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12496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The following transaction took place in the business o</w:t>
      </w:r>
      <w:r w:rsidR="00201BD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Darasarile Traders in Kisumu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2013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1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Sta</w:t>
      </w:r>
      <w:r w:rsidR="00201BD0">
        <w:rPr>
          <w:rFonts w:ascii="Times New Roman" w:hAnsi="Times New Roman" w:cs="Times New Roman"/>
          <w:sz w:val="24"/>
          <w:szCs w:val="24"/>
        </w:rPr>
        <w:t>rted Business with capital in c</w:t>
      </w:r>
      <w:r>
        <w:rPr>
          <w:rFonts w:ascii="Times New Roman" w:hAnsi="Times New Roman" w:cs="Times New Roman"/>
          <w:sz w:val="24"/>
          <w:szCs w:val="24"/>
        </w:rPr>
        <w:t>ash Kshs.150,000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2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Opened a bank account and deposited KShs. 30,000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3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Bought buildings in cash Kshs.60,000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4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Borrowed a loan in cash Kshs.20,000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5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Bought stationery by cheque worth Kshs.6,000</w:t>
      </w:r>
    </w:p>
    <w:p w:rsidR="00712496" w:rsidRDefault="00712496" w:rsidP="00201B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 6</w:t>
      </w:r>
      <w:r w:rsidRPr="007124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1BD0">
        <w:rPr>
          <w:rFonts w:ascii="Times New Roman" w:hAnsi="Times New Roman" w:cs="Times New Roman"/>
          <w:sz w:val="24"/>
          <w:szCs w:val="24"/>
        </w:rPr>
        <w:t xml:space="preserve">Repaid </w:t>
      </w:r>
      <w:r>
        <w:rPr>
          <w:rFonts w:ascii="Times New Roman" w:hAnsi="Times New Roman" w:cs="Times New Roman"/>
          <w:sz w:val="24"/>
          <w:szCs w:val="24"/>
        </w:rPr>
        <w:t>part of loan by cheque Kshs.10,000</w:t>
      </w:r>
    </w:p>
    <w:p w:rsidR="00712496" w:rsidRPr="00201BD0" w:rsidRDefault="00712496" w:rsidP="00201BD0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201BD0">
        <w:rPr>
          <w:rFonts w:ascii="Times New Roman" w:hAnsi="Times New Roman" w:cs="Times New Roman"/>
          <w:b/>
          <w:i/>
          <w:sz w:val="24"/>
          <w:szCs w:val="24"/>
        </w:rPr>
        <w:t>Required</w:t>
      </w:r>
    </w:p>
    <w:p w:rsidR="00712496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Record the following transaction in their various ledger accounts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12496" w:rsidRPr="000218B3" w:rsidRDefault="00712496" w:rsidP="00201B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Prepare a trial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sectPr w:rsidR="00712496" w:rsidRPr="000218B3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CD" w:rsidRDefault="00640FCD" w:rsidP="0017629C">
      <w:pPr>
        <w:spacing w:after="0" w:line="240" w:lineRule="auto"/>
      </w:pPr>
      <w:r>
        <w:separator/>
      </w:r>
    </w:p>
  </w:endnote>
  <w:endnote w:type="continuationSeparator" w:id="1">
    <w:p w:rsidR="00640FCD" w:rsidRDefault="00640FCD" w:rsidP="0017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1891"/>
      <w:docPartObj>
        <w:docPartGallery w:val="Page Numbers (Bottom of Page)"/>
        <w:docPartUnique/>
      </w:docPartObj>
    </w:sdtPr>
    <w:sdtContent>
      <w:p w:rsidR="0017629C" w:rsidRDefault="00525937">
        <w:pPr>
          <w:pStyle w:val="Footer"/>
          <w:jc w:val="center"/>
        </w:pPr>
        <w:fldSimple w:instr=" PAGE   \* MERGEFORMAT ">
          <w:r w:rsidR="00201BD0">
            <w:rPr>
              <w:noProof/>
            </w:rPr>
            <w:t>2</w:t>
          </w:r>
        </w:fldSimple>
      </w:p>
    </w:sdtContent>
  </w:sdt>
  <w:p w:rsidR="0017629C" w:rsidRPr="0017629C" w:rsidRDefault="0017629C">
    <w:pPr>
      <w:pStyle w:val="Footer"/>
      <w:rPr>
        <w:i/>
        <w:sz w:val="18"/>
        <w:szCs w:val="18"/>
      </w:rPr>
    </w:pPr>
    <w:r w:rsidRPr="0017629C">
      <w:rPr>
        <w:i/>
        <w:sz w:val="18"/>
        <w:szCs w:val="18"/>
      </w:rPr>
      <w:t>© H/Bay sub-county form 2014</w:t>
    </w:r>
    <w:r w:rsidRPr="0017629C">
      <w:rPr>
        <w:i/>
        <w:sz w:val="18"/>
        <w:szCs w:val="18"/>
      </w:rPr>
      <w:tab/>
    </w:r>
    <w:r w:rsidRPr="0017629C">
      <w:rPr>
        <w:i/>
        <w:sz w:val="18"/>
        <w:szCs w:val="18"/>
      </w:rPr>
      <w:tab/>
      <w:t>Business studies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CD" w:rsidRDefault="00640FCD" w:rsidP="0017629C">
      <w:pPr>
        <w:spacing w:after="0" w:line="240" w:lineRule="auto"/>
      </w:pPr>
      <w:r>
        <w:separator/>
      </w:r>
    </w:p>
  </w:footnote>
  <w:footnote w:type="continuationSeparator" w:id="1">
    <w:p w:rsidR="00640FCD" w:rsidRDefault="00640FCD" w:rsidP="0017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8B3"/>
    <w:rsid w:val="000218B3"/>
    <w:rsid w:val="000726E8"/>
    <w:rsid w:val="0017629C"/>
    <w:rsid w:val="001779E5"/>
    <w:rsid w:val="00201BD0"/>
    <w:rsid w:val="00525937"/>
    <w:rsid w:val="00533958"/>
    <w:rsid w:val="005D3A4A"/>
    <w:rsid w:val="00640FCD"/>
    <w:rsid w:val="00712496"/>
    <w:rsid w:val="00D8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B3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8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29C"/>
  </w:style>
  <w:style w:type="paragraph" w:styleId="Footer">
    <w:name w:val="footer"/>
    <w:basedOn w:val="Normal"/>
    <w:link w:val="FooterChar"/>
    <w:uiPriority w:val="99"/>
    <w:unhideWhenUsed/>
    <w:rsid w:val="001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2014-04-18T23:34:00Z</dcterms:created>
  <dcterms:modified xsi:type="dcterms:W3CDTF">2014-05-17T07:59:00Z</dcterms:modified>
</cp:coreProperties>
</file>