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P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333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F34333" w:rsidRP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333">
        <w:rPr>
          <w:rFonts w:ascii="Times New Roman" w:hAnsi="Times New Roman" w:cs="Times New Roman"/>
          <w:b/>
          <w:sz w:val="24"/>
          <w:szCs w:val="24"/>
        </w:rPr>
        <w:t>BIOLOGY PRACTICAL</w:t>
      </w: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333">
        <w:rPr>
          <w:rFonts w:ascii="Times New Roman" w:hAnsi="Times New Roman" w:cs="Times New Roman"/>
          <w:b/>
          <w:sz w:val="24"/>
          <w:szCs w:val="24"/>
        </w:rPr>
        <w:t>END TERM EXAM – MARCH 2016</w:t>
      </w: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HR 30 MINS</w:t>
      </w: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…………………………………………………….ADM NO:……….CLASS:……….</w:t>
      </w: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F34333" w:rsidRDefault="00F34333" w:rsidP="00F3433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Wrong spelling especially for biological terms will be penalized.</w:t>
      </w: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088" w:type="dxa"/>
        <w:tblLook w:val="04A0"/>
      </w:tblPr>
      <w:tblGrid>
        <w:gridCol w:w="2160"/>
        <w:gridCol w:w="2172"/>
        <w:gridCol w:w="2508"/>
      </w:tblGrid>
      <w:tr w:rsidR="00F34333" w:rsidTr="00630094">
        <w:tc>
          <w:tcPr>
            <w:tcW w:w="2160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172" w:type="dxa"/>
          </w:tcPr>
          <w:p w:rsidR="00F34333" w:rsidRDefault="00630094" w:rsidP="0063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508" w:type="dxa"/>
          </w:tcPr>
          <w:p w:rsidR="00F34333" w:rsidRDefault="00630094" w:rsidP="0063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  <w:p w:rsidR="00630094" w:rsidRDefault="00630094" w:rsidP="0063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333" w:rsidTr="00630094">
        <w:tc>
          <w:tcPr>
            <w:tcW w:w="2160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08" w:type="dxa"/>
          </w:tcPr>
          <w:p w:rsidR="00F34333" w:rsidRDefault="00F34333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333" w:rsidTr="00630094">
        <w:tc>
          <w:tcPr>
            <w:tcW w:w="2160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8" w:type="dxa"/>
          </w:tcPr>
          <w:p w:rsidR="00F34333" w:rsidRDefault="00F34333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333" w:rsidTr="00630094">
        <w:tc>
          <w:tcPr>
            <w:tcW w:w="2160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08" w:type="dxa"/>
          </w:tcPr>
          <w:p w:rsidR="00F34333" w:rsidRDefault="00F34333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333" w:rsidTr="00630094">
        <w:tc>
          <w:tcPr>
            <w:tcW w:w="2160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172" w:type="dxa"/>
          </w:tcPr>
          <w:p w:rsidR="00F34333" w:rsidRDefault="00630094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08" w:type="dxa"/>
          </w:tcPr>
          <w:p w:rsidR="00F34333" w:rsidRDefault="00F34333" w:rsidP="0063009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4333" w:rsidRPr="00F34333" w:rsidRDefault="00F34333" w:rsidP="00F3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33" w:rsidRDefault="00F34333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63009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paper consist of 5 printed pages</w:t>
      </w: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F3433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094" w:rsidRDefault="00630094" w:rsidP="0063009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630094">
        <w:rPr>
          <w:rFonts w:ascii="Times New Roman" w:hAnsi="Times New Roman" w:cs="Times New Roman"/>
          <w:sz w:val="24"/>
          <w:szCs w:val="24"/>
        </w:rPr>
        <w:t>he diagrams below are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0094">
        <w:rPr>
          <w:rFonts w:ascii="Times New Roman" w:hAnsi="Times New Roman" w:cs="Times New Roman"/>
          <w:sz w:val="24"/>
          <w:szCs w:val="24"/>
        </w:rPr>
        <w:t>wings of leaves from five different plants.</w:t>
      </w:r>
    </w:p>
    <w:p w:rsidR="00630094" w:rsidRDefault="00630094" w:rsidP="006300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62525" cy="3629025"/>
            <wp:effectExtent l="19050" t="0" r="9525" b="0"/>
            <wp:docPr id="2" name="Picture 2" descr="2634B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34B5A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094" w:rsidRDefault="00630094" w:rsidP="00630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094" w:rsidRDefault="00630094" w:rsidP="006300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key provided identify the plants from which the leaves were obtained and fill the table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630094" w:rsidRDefault="00630094" w:rsidP="00630094">
      <w:pPr>
        <w:spacing w:after="0" w:line="240" w:lineRule="auto"/>
        <w:ind w:left="360"/>
        <w:rPr>
          <w:noProof/>
        </w:rPr>
      </w:pPr>
    </w:p>
    <w:p w:rsidR="00ED16DE" w:rsidRPr="00ED16DE" w:rsidRDefault="00ED16DE" w:rsidP="00630094">
      <w:pPr>
        <w:spacing w:after="0" w:line="240" w:lineRule="auto"/>
        <w:ind w:left="360"/>
        <w:rPr>
          <w:rFonts w:ascii="Times New Roman" w:hAnsi="Times New Roman" w:cs="Times New Roman"/>
          <w:noProof/>
          <w:u w:val="single"/>
        </w:rPr>
      </w:pPr>
      <w:r w:rsidRPr="00ED16DE">
        <w:rPr>
          <w:rFonts w:ascii="Times New Roman" w:hAnsi="Times New Roman" w:cs="Times New Roman"/>
          <w:noProof/>
          <w:u w:val="single"/>
        </w:rPr>
        <w:t>KEY</w:t>
      </w:r>
    </w:p>
    <w:p w:rsidR="00ED16DE" w:rsidRDefault="00ED16DE" w:rsidP="006300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ED16DE" w:rsidRDefault="00ED16DE" w:rsidP="00ED16D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16DE">
        <w:rPr>
          <w:rFonts w:ascii="Times New Roman" w:hAnsi="Times New Roman" w:cs="Times New Roman"/>
          <w:sz w:val="24"/>
          <w:szCs w:val="24"/>
        </w:rPr>
        <w:t>(a)</w:t>
      </w:r>
      <w:r w:rsidRPr="00ED16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Leaf simple 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Got to 2</w:t>
      </w:r>
    </w:p>
    <w:p w:rsidR="00ED16DE" w:rsidRDefault="00ED16DE" w:rsidP="00ED16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Leaf compound……………………………………………………..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Go to 5</w:t>
      </w:r>
    </w:p>
    <w:p w:rsidR="00ED16DE" w:rsidRDefault="00ED16DE" w:rsidP="00ED16D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Leaf with parallel veins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Maize</w:t>
      </w:r>
    </w:p>
    <w:p w:rsidR="00ED16DE" w:rsidRDefault="00ED16DE" w:rsidP="00ED16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Leaf with network of </w:t>
      </w:r>
      <w:r w:rsidR="00BD4113">
        <w:rPr>
          <w:rFonts w:ascii="Times New Roman" w:hAnsi="Times New Roman" w:cs="Times New Roman"/>
          <w:sz w:val="24"/>
          <w:szCs w:val="24"/>
        </w:rPr>
        <w:t>veins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…………………………………………Go to 3</w:t>
      </w:r>
    </w:p>
    <w:p w:rsidR="00ED16DE" w:rsidRDefault="00ED16DE" w:rsidP="00ED16D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Leaf lobed 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Castor oil</w:t>
      </w:r>
    </w:p>
    <w:p w:rsidR="00BD4113" w:rsidRDefault="00BD4113" w:rsidP="00BD411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Leaf not lobbed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Go to 4</w:t>
      </w:r>
    </w:p>
    <w:p w:rsidR="00ED16DE" w:rsidRDefault="00ED16DE" w:rsidP="00ED16D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Leaf with a smooth margin 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Bougainvillea</w:t>
      </w:r>
    </w:p>
    <w:p w:rsidR="00ED16DE" w:rsidRDefault="00ED16DE" w:rsidP="00ED16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Leaf with a serrated margin 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Hibiscus</w:t>
      </w:r>
    </w:p>
    <w:p w:rsidR="00ED16DE" w:rsidRDefault="00ED16DE" w:rsidP="00ED16D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Leaflets arising from the same point at the tip of petiole …………</w:t>
      </w:r>
      <w:r>
        <w:rPr>
          <w:rFonts w:ascii="Times New Roman" w:hAnsi="Times New Roman" w:cs="Times New Roman"/>
          <w:sz w:val="24"/>
          <w:szCs w:val="24"/>
        </w:rPr>
        <w:tab/>
        <w:t>Go to 6</w:t>
      </w:r>
    </w:p>
    <w:p w:rsidR="00ED16DE" w:rsidRDefault="00ED16DE" w:rsidP="00ED16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Leaflets arising at different points along the common stalk ………</w:t>
      </w:r>
      <w:r>
        <w:rPr>
          <w:rFonts w:ascii="Times New Roman" w:hAnsi="Times New Roman" w:cs="Times New Roman"/>
          <w:sz w:val="24"/>
          <w:szCs w:val="24"/>
        </w:rPr>
        <w:tab/>
        <w:t>Got to 7</w:t>
      </w:r>
    </w:p>
    <w:p w:rsidR="00ED16DE" w:rsidRDefault="00ED16DE" w:rsidP="00ED16D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Leaflets triangular with narrow base and broad end ……………...</w:t>
      </w:r>
      <w:r>
        <w:rPr>
          <w:rFonts w:ascii="Times New Roman" w:hAnsi="Times New Roman" w:cs="Times New Roman"/>
          <w:sz w:val="24"/>
          <w:szCs w:val="24"/>
        </w:rPr>
        <w:tab/>
        <w:t xml:space="preserve">Oxalis </w:t>
      </w:r>
    </w:p>
    <w:p w:rsidR="00ED16DE" w:rsidRDefault="00ED16DE" w:rsidP="00ED16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Leaflets broad in the middle and narrow at both ends…………….</w:t>
      </w:r>
      <w:r>
        <w:rPr>
          <w:rFonts w:ascii="Times New Roman" w:hAnsi="Times New Roman" w:cs="Times New Roman"/>
          <w:sz w:val="24"/>
          <w:szCs w:val="24"/>
        </w:rPr>
        <w:tab/>
        <w:t>Crotalaria</w:t>
      </w:r>
    </w:p>
    <w:p w:rsidR="00ED16DE" w:rsidRDefault="00ED16DE" w:rsidP="00ED16D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All the </w:t>
      </w:r>
      <w:r w:rsidR="00BD4113">
        <w:rPr>
          <w:rFonts w:ascii="Times New Roman" w:hAnsi="Times New Roman" w:cs="Times New Roman"/>
          <w:sz w:val="24"/>
          <w:szCs w:val="24"/>
        </w:rPr>
        <w:t>leaflets</w:t>
      </w:r>
      <w:r>
        <w:rPr>
          <w:rFonts w:ascii="Times New Roman" w:hAnsi="Times New Roman" w:cs="Times New Roman"/>
          <w:sz w:val="24"/>
          <w:szCs w:val="24"/>
        </w:rPr>
        <w:t xml:space="preserve"> attached to one main stalk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BD4113">
        <w:rPr>
          <w:rFonts w:ascii="Times New Roman" w:hAnsi="Times New Roman" w:cs="Times New Roman"/>
          <w:sz w:val="24"/>
          <w:szCs w:val="24"/>
        </w:rPr>
        <w:t>Mexican</w:t>
      </w:r>
      <w:r>
        <w:rPr>
          <w:rFonts w:ascii="Times New Roman" w:hAnsi="Times New Roman" w:cs="Times New Roman"/>
          <w:sz w:val="24"/>
          <w:szCs w:val="24"/>
        </w:rPr>
        <w:t xml:space="preserve"> marigold</w:t>
      </w:r>
    </w:p>
    <w:p w:rsidR="00ED16DE" w:rsidRDefault="00ED16DE" w:rsidP="00ED16D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D4113">
        <w:rPr>
          <w:rFonts w:ascii="Times New Roman" w:hAnsi="Times New Roman" w:cs="Times New Roman"/>
          <w:sz w:val="24"/>
          <w:szCs w:val="24"/>
        </w:rPr>
        <w:t>Leaflets attached to several small stalks arising from the main stalk…Go to 8</w:t>
      </w:r>
    </w:p>
    <w:p w:rsidR="00BD4113" w:rsidRDefault="00BD4113" w:rsidP="00ED16D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Leaflets rounded at the end and no terminal leaflet ………………</w:t>
      </w:r>
      <w:r>
        <w:rPr>
          <w:rFonts w:ascii="Times New Roman" w:hAnsi="Times New Roman" w:cs="Times New Roman"/>
          <w:sz w:val="24"/>
          <w:szCs w:val="24"/>
        </w:rPr>
        <w:tab/>
        <w:t>Flambouyant</w:t>
      </w:r>
    </w:p>
    <w:p w:rsidR="00BD4113" w:rsidRDefault="00BD4113" w:rsidP="00ED16D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Leaflets points at the end terminal leaflet present …………………</w:t>
      </w:r>
      <w:r>
        <w:rPr>
          <w:rFonts w:ascii="Times New Roman" w:hAnsi="Times New Roman" w:cs="Times New Roman"/>
          <w:sz w:val="24"/>
          <w:szCs w:val="24"/>
        </w:rPr>
        <w:tab/>
        <w:t>Jacaranda</w:t>
      </w:r>
    </w:p>
    <w:p w:rsidR="00BD4113" w:rsidRDefault="00BD4113" w:rsidP="00ED16D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113" w:rsidRDefault="00BD4113" w:rsidP="00ED16D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113" w:rsidRDefault="00BD4113" w:rsidP="00ED16D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080"/>
        <w:gridCol w:w="5760"/>
        <w:gridCol w:w="1908"/>
      </w:tblGrid>
      <w:tr w:rsidR="00BD4113" w:rsidTr="00BD4113">
        <w:tc>
          <w:tcPr>
            <w:tcW w:w="108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Leaf</w:t>
            </w:r>
          </w:p>
        </w:tc>
        <w:tc>
          <w:tcPr>
            <w:tcW w:w="576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</w:p>
        </w:tc>
      </w:tr>
      <w:tr w:rsidR="00BD4113" w:rsidTr="00BD4113">
        <w:tc>
          <w:tcPr>
            <w:tcW w:w="108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13" w:rsidTr="00BD4113">
        <w:tc>
          <w:tcPr>
            <w:tcW w:w="108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13" w:rsidTr="00BD4113">
        <w:tc>
          <w:tcPr>
            <w:tcW w:w="108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13" w:rsidTr="00BD4113">
        <w:tc>
          <w:tcPr>
            <w:tcW w:w="108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13" w:rsidTr="00BD4113">
        <w:tc>
          <w:tcPr>
            <w:tcW w:w="108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D4113" w:rsidRDefault="00BD4113" w:rsidP="00ED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113" w:rsidRPr="00ED16DE" w:rsidRDefault="00BD4113" w:rsidP="00ED16D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113" w:rsidRDefault="00BD4113" w:rsidP="00CD670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Using observable features only state the classes to which leaves C and D belong.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4113" w:rsidRDefault="00BD4113" w:rsidP="00CD670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Leaf C</w:t>
      </w:r>
    </w:p>
    <w:p w:rsidR="00BD4113" w:rsidRDefault="00BD4113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Class………………………………………………………………………………(1 mk)</w:t>
      </w:r>
    </w:p>
    <w:p w:rsidR="00BD4113" w:rsidRDefault="00BD4113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</w:t>
      </w:r>
    </w:p>
    <w:p w:rsidR="00BD4113" w:rsidRDefault="00BD4113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BD4113" w:rsidRDefault="00BD4113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……………………………………………………………………………………(1 mk)</w:t>
      </w:r>
    </w:p>
    <w:p w:rsidR="00BD4113" w:rsidRDefault="00BD4113" w:rsidP="00CD670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Leaf D</w:t>
      </w:r>
    </w:p>
    <w:p w:rsidR="00CD6706" w:rsidRDefault="00BD4113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</w:t>
      </w:r>
      <w:r w:rsidR="00CD67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BD4113" w:rsidRDefault="00BD4113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</w:t>
      </w:r>
    </w:p>
    <w:p w:rsidR="00CD6706" w:rsidRDefault="00CD6706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D6706" w:rsidRDefault="00CD6706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BD411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BD4113" w:rsidRDefault="00BD4113" w:rsidP="00BD411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CD6706" w:rsidRDefault="00CD6706" w:rsidP="006300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  <w:r>
        <w:rPr>
          <w:rFonts w:ascii="Times New Roman" w:hAnsi="Times New Roman" w:cs="Times New Roman"/>
          <w:sz w:val="24"/>
          <w:szCs w:val="24"/>
        </w:rPr>
        <w:tab/>
        <w:t>Give the adaptation of leaf D to its photosynthesis functions.</w:t>
      </w:r>
      <w:r>
        <w:rPr>
          <w:rFonts w:ascii="Times New Roman" w:hAnsi="Times New Roman" w:cs="Times New Roman"/>
          <w:sz w:val="24"/>
          <w:szCs w:val="24"/>
        </w:rPr>
        <w:tab/>
      </w:r>
      <w:r w:rsidR="00BD41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CD6706" w:rsidRDefault="00CD6706" w:rsidP="006300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D6706" w:rsidRDefault="00CD6706" w:rsidP="00CD670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6706" w:rsidRDefault="00CD6706" w:rsidP="00CD670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0094" w:rsidRDefault="00CD6706" w:rsidP="0063009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630094">
        <w:rPr>
          <w:rFonts w:ascii="Times New Roman" w:hAnsi="Times New Roman" w:cs="Times New Roman"/>
          <w:sz w:val="24"/>
          <w:szCs w:val="24"/>
        </w:rPr>
        <w:t>ou are provided with food substance labelled X.</w:t>
      </w:r>
    </w:p>
    <w:p w:rsidR="00CD6706" w:rsidRDefault="00CD6706" w:rsidP="00CD670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Using the reagents and materials provided, carry out the appropriate food tests on food substances X. record in the table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CD6706" w:rsidRDefault="00CD6706" w:rsidP="00CD670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93"/>
        <w:gridCol w:w="2415"/>
        <w:gridCol w:w="2029"/>
        <w:gridCol w:w="2219"/>
      </w:tblGrid>
      <w:tr w:rsidR="00ED16DE" w:rsidTr="00ED16DE">
        <w:tc>
          <w:tcPr>
            <w:tcW w:w="2193" w:type="dxa"/>
          </w:tcPr>
          <w:p w:rsidR="00ED16DE" w:rsidRP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Food substance </w:t>
            </w:r>
          </w:p>
        </w:tc>
        <w:tc>
          <w:tcPr>
            <w:tcW w:w="2415" w:type="dxa"/>
          </w:tcPr>
          <w:p w:rsidR="00ED16DE" w:rsidRP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DE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2029" w:type="dxa"/>
          </w:tcPr>
          <w:p w:rsidR="00ED16DE" w:rsidRP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DE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219" w:type="dxa"/>
          </w:tcPr>
          <w:p w:rsidR="00ED16DE" w:rsidRP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Conclusion </w:t>
            </w:r>
          </w:p>
          <w:p w:rsidR="00ED16DE" w:rsidRP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DE" w:rsidTr="00ED16DE">
        <w:tc>
          <w:tcPr>
            <w:tcW w:w="2193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DE" w:rsidTr="00ED16DE">
        <w:tc>
          <w:tcPr>
            <w:tcW w:w="2193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DE" w:rsidTr="00ED16DE">
        <w:tc>
          <w:tcPr>
            <w:tcW w:w="2193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DE" w:rsidTr="00ED16DE">
        <w:tc>
          <w:tcPr>
            <w:tcW w:w="2193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D16DE" w:rsidRDefault="00ED16DE" w:rsidP="00CD67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6DE" w:rsidRDefault="00ED16DE" w:rsidP="00CD670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ED16DE" w:rsidRDefault="00ED16DE" w:rsidP="00CD670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CD6706" w:rsidRDefault="00CD6706" w:rsidP="00CD670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>Give one end products of digestion of food substance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ED16DE" w:rsidRDefault="00ED16DE" w:rsidP="00ED16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6706" w:rsidRDefault="00CD6706" w:rsidP="00CD670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Name the regions in the alimentary canal where substance X is enzymatically digested.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D6706" w:rsidRDefault="00CD6706" w:rsidP="00CD67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16DE" w:rsidRDefault="00ED16DE" w:rsidP="00ED16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D16DE" w:rsidRDefault="00ED16DE" w:rsidP="00ED16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D16DE" w:rsidRDefault="00ED16DE" w:rsidP="00ED16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D16DE" w:rsidRDefault="00ED16DE" w:rsidP="00ED16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D16DE" w:rsidRDefault="00ED16DE" w:rsidP="00ED16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D16DE" w:rsidRDefault="00ED16DE" w:rsidP="00ED16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D16DE" w:rsidRDefault="00ED16DE" w:rsidP="00ED16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6706" w:rsidRPr="00630094" w:rsidRDefault="00ED16DE" w:rsidP="0063009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6706">
        <w:rPr>
          <w:rFonts w:ascii="Times New Roman" w:hAnsi="Times New Roman" w:cs="Times New Roman"/>
          <w:sz w:val="24"/>
          <w:szCs w:val="24"/>
        </w:rPr>
        <w:t>hotographs J and K1 represent specimens which are obtained from different habitats. K2 represents the features of the stem of K1.</w:t>
      </w:r>
    </w:p>
    <w:p w:rsidR="00630094" w:rsidRDefault="00565958" w:rsidP="00565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6595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674016" cy="4743450"/>
            <wp:effectExtent l="19050" t="0" r="2884" b="0"/>
            <wp:docPr id="1" name="Picture 21" descr="E65F2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65F231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74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958" w:rsidRDefault="00565958" w:rsidP="00565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5958" w:rsidRDefault="00565958" w:rsidP="0056595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565958">
        <w:rPr>
          <w:rFonts w:ascii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hAnsi="Times New Roman" w:cs="Times New Roman"/>
          <w:sz w:val="24"/>
          <w:szCs w:val="24"/>
        </w:rPr>
        <w:t>reasons, identify the habitat where each specimen is found.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observable features which adapt specimen K1 to its habitat.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significance of the numerous leaves in specimen J.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expected differences between root systems of specimen J am K1.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Pr="00565958" w:rsidRDefault="00565958" w:rsidP="0056595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term used to describe plants found in the same habitat with specimen K1.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Default="00565958" w:rsidP="005659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958" w:rsidRPr="00565958" w:rsidRDefault="00565958" w:rsidP="00565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65958" w:rsidRPr="00565958" w:rsidSect="00F869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ABA" w:rsidRDefault="00754ABA" w:rsidP="00630094">
      <w:pPr>
        <w:spacing w:after="0" w:line="240" w:lineRule="auto"/>
      </w:pPr>
      <w:r>
        <w:separator/>
      </w:r>
    </w:p>
  </w:endnote>
  <w:endnote w:type="continuationSeparator" w:id="1">
    <w:p w:rsidR="00754ABA" w:rsidRDefault="00754ABA" w:rsidP="0063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8235"/>
      <w:docPartObj>
        <w:docPartGallery w:val="Page Numbers (Bottom of Page)"/>
        <w:docPartUnique/>
      </w:docPartObj>
    </w:sdtPr>
    <w:sdtContent>
      <w:p w:rsidR="00BD4113" w:rsidRDefault="00BD4113">
        <w:pPr>
          <w:pStyle w:val="Footer"/>
          <w:jc w:val="center"/>
        </w:pPr>
        <w:fldSimple w:instr=" PAGE   \* MERGEFORMAT ">
          <w:r w:rsidR="00371412">
            <w:rPr>
              <w:noProof/>
            </w:rPr>
            <w:t>6</w:t>
          </w:r>
        </w:fldSimple>
      </w:p>
    </w:sdtContent>
  </w:sdt>
  <w:p w:rsidR="00BD4113" w:rsidRDefault="00BD41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ABA" w:rsidRDefault="00754ABA" w:rsidP="00630094">
      <w:pPr>
        <w:spacing w:after="0" w:line="240" w:lineRule="auto"/>
      </w:pPr>
      <w:r>
        <w:separator/>
      </w:r>
    </w:p>
  </w:footnote>
  <w:footnote w:type="continuationSeparator" w:id="1">
    <w:p w:rsidR="00754ABA" w:rsidRDefault="00754ABA" w:rsidP="0063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6657"/>
    <w:multiLevelType w:val="hybridMultilevel"/>
    <w:tmpl w:val="66D6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B179F"/>
    <w:multiLevelType w:val="hybridMultilevel"/>
    <w:tmpl w:val="33AE035A"/>
    <w:lvl w:ilvl="0" w:tplc="0D9C8F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AB6A00"/>
    <w:multiLevelType w:val="hybridMultilevel"/>
    <w:tmpl w:val="ECB4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30AFF"/>
    <w:multiLevelType w:val="hybridMultilevel"/>
    <w:tmpl w:val="BCF21C4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333"/>
    <w:rsid w:val="00371412"/>
    <w:rsid w:val="00565958"/>
    <w:rsid w:val="00630094"/>
    <w:rsid w:val="00754ABA"/>
    <w:rsid w:val="00BD4113"/>
    <w:rsid w:val="00CD6706"/>
    <w:rsid w:val="00E50B5E"/>
    <w:rsid w:val="00ED16DE"/>
    <w:rsid w:val="00F34333"/>
    <w:rsid w:val="00F8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333"/>
    <w:pPr>
      <w:ind w:left="720"/>
      <w:contextualSpacing/>
    </w:pPr>
  </w:style>
  <w:style w:type="table" w:styleId="TableGrid">
    <w:name w:val="Table Grid"/>
    <w:basedOn w:val="TableNormal"/>
    <w:uiPriority w:val="59"/>
    <w:rsid w:val="00F34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30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094"/>
  </w:style>
  <w:style w:type="paragraph" w:styleId="Footer">
    <w:name w:val="footer"/>
    <w:basedOn w:val="Normal"/>
    <w:link w:val="FooterChar"/>
    <w:uiPriority w:val="99"/>
    <w:unhideWhenUsed/>
    <w:rsid w:val="00630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94"/>
  </w:style>
  <w:style w:type="paragraph" w:styleId="BalloonText">
    <w:name w:val="Balloon Text"/>
    <w:basedOn w:val="Normal"/>
    <w:link w:val="BalloonTextChar"/>
    <w:uiPriority w:val="99"/>
    <w:semiHidden/>
    <w:unhideWhenUsed/>
    <w:rsid w:val="0063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5</cp:revision>
  <dcterms:created xsi:type="dcterms:W3CDTF">2016-03-18T10:04:00Z</dcterms:created>
  <dcterms:modified xsi:type="dcterms:W3CDTF">2016-03-18T11:35:00Z</dcterms:modified>
</cp:coreProperties>
</file>