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FA748" w14:textId="77777777" w:rsidR="00AE2E5C" w:rsidRPr="00245C09" w:rsidRDefault="00AE2E5C" w:rsidP="00AE2E5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31EADF2" wp14:editId="1B03CC32">
                <wp:simplePos x="0" y="0"/>
                <wp:positionH relativeFrom="column">
                  <wp:posOffset>1247775</wp:posOffset>
                </wp:positionH>
                <wp:positionV relativeFrom="paragraph">
                  <wp:posOffset>41910</wp:posOffset>
                </wp:positionV>
                <wp:extent cx="3943350" cy="13430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FAD8AF" w14:textId="77777777" w:rsidR="00AE2E5C" w:rsidRPr="00627958" w:rsidRDefault="00AE2E5C" w:rsidP="00AE2E5C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  <w:sz w:val="52"/>
                                <w:szCs w:val="52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  <w:sz w:val="52"/>
                                <w:szCs w:val="52"/>
                              </w:rPr>
                              <w:t>ST. PAUL’S UNIVERSITY</w:t>
                            </w:r>
                          </w:p>
                          <w:p w14:paraId="0F5751DF" w14:textId="77777777" w:rsidR="00AE2E5C" w:rsidRPr="00627958" w:rsidRDefault="00AE2E5C" w:rsidP="00AE2E5C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</w:rPr>
                              <w:t xml:space="preserve">Private Bag - 00217 </w:t>
                            </w:r>
                            <w:proofErr w:type="spellStart"/>
                            <w:r w:rsidRPr="00627958">
                              <w:rPr>
                                <w:rFonts w:ascii="Arial Narrow" w:hAnsi="Arial Narrow"/>
                              </w:rPr>
                              <w:t>Limuru</w:t>
                            </w:r>
                            <w:proofErr w:type="spellEnd"/>
                            <w:r w:rsidRPr="00627958">
                              <w:rPr>
                                <w:rFonts w:ascii="Arial Narrow" w:hAnsi="Arial Narrow"/>
                              </w:rPr>
                              <w:t>, Kenya</w:t>
                            </w:r>
                          </w:p>
                          <w:p w14:paraId="23EC9682" w14:textId="77777777" w:rsidR="00AE2E5C" w:rsidRPr="00DA22E0" w:rsidRDefault="00AE2E5C" w:rsidP="00AE2E5C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</w:rPr>
                              <w:t>Tel. Office: 020-</w:t>
                            </w:r>
                            <w:r>
                              <w:rPr>
                                <w:rFonts w:ascii="Arial Narrow" w:hAnsi="Arial Narrow"/>
                              </w:rPr>
                              <w:t>2020505/10; Mobile: 0728-669000</w:t>
                            </w:r>
                          </w:p>
                          <w:p w14:paraId="4656B013" w14:textId="77777777" w:rsidR="00AE2E5C" w:rsidRPr="00627958" w:rsidRDefault="00AE2E5C" w:rsidP="00AE2E5C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  <w:u w:val="single"/>
                              </w:rPr>
                              <w:t>Website: www.spu.ac.ke</w:t>
                            </w:r>
                          </w:p>
                          <w:p w14:paraId="06ADA13F" w14:textId="77777777" w:rsidR="00AE2E5C" w:rsidRDefault="00AE2E5C" w:rsidP="00AE2E5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25pt;margin-top:3.3pt;width:310.5pt;height:105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" filled="f" stroked="f" insetpen="t">
                <v:textbox inset="2.88pt,2.88pt,2.88pt,2.88pt">
                  <w:txbxContent>
                    <w:p w14:paraId="01FAD8AF" w14:textId="77777777" w:rsidR="00AE2E5C" w:rsidRPr="00627958" w:rsidRDefault="00AE2E5C" w:rsidP="00AE2E5C">
                      <w:pPr>
                        <w:pStyle w:val="Heading4"/>
                        <w:contextualSpacing/>
                        <w:rPr>
                          <w:rFonts w:ascii="Arial Narrow" w:hAnsi="Arial Narrow"/>
                          <w:sz w:val="52"/>
                          <w:szCs w:val="52"/>
                        </w:rPr>
                      </w:pPr>
                      <w:r w:rsidRPr="00627958">
                        <w:rPr>
                          <w:rFonts w:ascii="Arial Narrow" w:hAnsi="Arial Narrow"/>
                          <w:sz w:val="52"/>
                          <w:szCs w:val="52"/>
                        </w:rPr>
                        <w:t>ST. PAUL’S UNIVERSITY</w:t>
                      </w:r>
                    </w:p>
                    <w:p w14:paraId="0F5751DF" w14:textId="77777777" w:rsidR="00AE2E5C" w:rsidRPr="00627958" w:rsidRDefault="00AE2E5C" w:rsidP="00AE2E5C">
                      <w:pPr>
                        <w:pStyle w:val="Heading4"/>
                        <w:contextualSpacing/>
                        <w:rPr>
                          <w:rFonts w:ascii="Arial Narrow" w:hAnsi="Arial Narrow"/>
                        </w:rPr>
                      </w:pPr>
                      <w:r w:rsidRPr="00627958">
                        <w:rPr>
                          <w:rFonts w:ascii="Arial Narrow" w:hAnsi="Arial Narrow"/>
                        </w:rPr>
                        <w:t xml:space="preserve">Private Bag - 00217 </w:t>
                      </w:r>
                      <w:proofErr w:type="spellStart"/>
                      <w:r w:rsidRPr="00627958">
                        <w:rPr>
                          <w:rFonts w:ascii="Arial Narrow" w:hAnsi="Arial Narrow"/>
                        </w:rPr>
                        <w:t>Limuru</w:t>
                      </w:r>
                      <w:proofErr w:type="spellEnd"/>
                      <w:r w:rsidRPr="00627958">
                        <w:rPr>
                          <w:rFonts w:ascii="Arial Narrow" w:hAnsi="Arial Narrow"/>
                        </w:rPr>
                        <w:t>, Kenya</w:t>
                      </w:r>
                    </w:p>
                    <w:p w14:paraId="23EC9682" w14:textId="77777777" w:rsidR="00AE2E5C" w:rsidRPr="00DA22E0" w:rsidRDefault="00AE2E5C" w:rsidP="00AE2E5C">
                      <w:pPr>
                        <w:pStyle w:val="Heading4"/>
                        <w:contextualSpacing/>
                        <w:rPr>
                          <w:rFonts w:ascii="Arial Narrow" w:hAnsi="Arial Narrow"/>
                        </w:rPr>
                      </w:pPr>
                      <w:r w:rsidRPr="00627958">
                        <w:rPr>
                          <w:rFonts w:ascii="Arial Narrow" w:hAnsi="Arial Narrow"/>
                        </w:rPr>
                        <w:t>Tel. Office: 020-</w:t>
                      </w:r>
                      <w:r>
                        <w:rPr>
                          <w:rFonts w:ascii="Arial Narrow" w:hAnsi="Arial Narrow"/>
                        </w:rPr>
                        <w:t>2020505/10; Mobile: 0728-669000</w:t>
                      </w:r>
                    </w:p>
                    <w:p w14:paraId="4656B013" w14:textId="77777777" w:rsidR="00AE2E5C" w:rsidRPr="00627958" w:rsidRDefault="00AE2E5C" w:rsidP="00AE2E5C">
                      <w:pPr>
                        <w:pStyle w:val="Heading4"/>
                        <w:contextualSpacing/>
                        <w:rPr>
                          <w:rFonts w:ascii="Arial Narrow" w:hAnsi="Arial Narrow"/>
                        </w:rPr>
                      </w:pPr>
                      <w:r w:rsidRPr="00627958">
                        <w:rPr>
                          <w:rFonts w:ascii="Arial Narrow" w:hAnsi="Arial Narrow"/>
                          <w:u w:val="single"/>
                        </w:rPr>
                        <w:t>Website: www.spu.ac.ke</w:t>
                      </w:r>
                    </w:p>
                    <w:p w14:paraId="06ADA13F" w14:textId="77777777" w:rsidR="00AE2E5C" w:rsidRDefault="00AE2E5C" w:rsidP="00AE2E5C"/>
                  </w:txbxContent>
                </v:textbox>
              </v:shape>
            </w:pict>
          </mc:Fallback>
        </mc:AlternateContent>
      </w:r>
      <w:r w:rsidRPr="00245C0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BBD653D" wp14:editId="2BE1D584">
            <wp:extent cx="1137285" cy="1598295"/>
            <wp:effectExtent l="19050" t="0" r="571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1543D" w14:textId="77777777" w:rsidR="00AE2E5C" w:rsidRPr="00AE2E5C" w:rsidRDefault="00AE2E5C" w:rsidP="00AE2E5C">
      <w:pPr>
        <w:spacing w:after="0" w:line="240" w:lineRule="auto"/>
        <w:ind w:leftChars="100" w:left="220"/>
        <w:contextualSpacing/>
        <w:jc w:val="center"/>
        <w:rPr>
          <w:rFonts w:ascii="Times New Roman" w:hAnsi="Times New Roman"/>
          <w:b/>
          <w:color w:val="000000"/>
        </w:rPr>
      </w:pPr>
      <w:bookmarkStart w:id="0" w:name="_Hlk66454346"/>
      <w:r w:rsidRPr="00AE2E5C">
        <w:rPr>
          <w:rFonts w:ascii="Times New Roman" w:hAnsi="Times New Roman"/>
          <w:b/>
          <w:color w:val="000000"/>
        </w:rPr>
        <w:t>FACULTY OF BUSINESS COMPUTER SCIENCE AND COMMUNICATION STUDIES</w:t>
      </w:r>
    </w:p>
    <w:p w14:paraId="67599541" w14:textId="77777777" w:rsidR="00AE2E5C" w:rsidRPr="00A8084F" w:rsidRDefault="00AE2E5C" w:rsidP="00AE2E5C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lang w:bidi="he-IL"/>
        </w:rPr>
      </w:pPr>
      <w:r w:rsidRPr="00AE2E5C">
        <w:rPr>
          <w:rFonts w:ascii="Times New Roman" w:hAnsi="Times New Roman"/>
          <w:b/>
          <w:bCs/>
          <w:color w:val="000000"/>
          <w:lang w:bidi="he-IL"/>
        </w:rPr>
        <w:t xml:space="preserve">                                         BACHELOR OF BUSINESS ADMINSTRATION AND MANAGEMENT</w:t>
      </w:r>
    </w:p>
    <w:p w14:paraId="72BFCA6F" w14:textId="77777777" w:rsidR="00AE2E5C" w:rsidRDefault="00AE2E5C" w:rsidP="00AE2E5C">
      <w:pPr>
        <w:spacing w:after="0" w:line="240" w:lineRule="auto"/>
        <w:ind w:leftChars="100" w:left="220"/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lang w:bidi="he-IL"/>
        </w:rPr>
        <w:t>SEPTEMBER</w:t>
      </w:r>
      <w:r w:rsidRPr="00A8084F">
        <w:rPr>
          <w:rFonts w:ascii="Times New Roman" w:hAnsi="Times New Roman"/>
          <w:b/>
          <w:bCs/>
          <w:color w:val="000000"/>
          <w:lang w:bidi="he-IL"/>
        </w:rPr>
        <w:t xml:space="preserve"> - </w:t>
      </w:r>
      <w:r>
        <w:rPr>
          <w:rFonts w:ascii="Times New Roman" w:hAnsi="Times New Roman"/>
          <w:b/>
          <w:bCs/>
          <w:color w:val="000000"/>
          <w:lang w:bidi="he-IL"/>
        </w:rPr>
        <w:t>DECEMBER 2021</w:t>
      </w:r>
      <w:r w:rsidRPr="00A8084F">
        <w:rPr>
          <w:rFonts w:ascii="Times New Roman" w:hAnsi="Times New Roman"/>
          <w:b/>
          <w:bCs/>
          <w:color w:val="000000"/>
          <w:lang w:bidi="he-IL"/>
        </w:rPr>
        <w:t xml:space="preserve"> SEMESTER</w:t>
      </w:r>
    </w:p>
    <w:bookmarkEnd w:id="0"/>
    <w:p w14:paraId="42C5ECC6" w14:textId="7B328A09" w:rsidR="00AE2E5C" w:rsidRPr="009052AD" w:rsidRDefault="00AE2E5C" w:rsidP="00AE2E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052AD">
        <w:rPr>
          <w:rFonts w:ascii="Times New Roman" w:hAnsi="Times New Roman"/>
          <w:b/>
        </w:rPr>
        <w:t xml:space="preserve">BMA </w:t>
      </w:r>
      <w:r>
        <w:rPr>
          <w:rFonts w:ascii="Times New Roman" w:hAnsi="Times New Roman"/>
          <w:b/>
        </w:rPr>
        <w:t>415: CONTEMPORARY ISSUES IN MANAGEMENT</w:t>
      </w:r>
    </w:p>
    <w:p w14:paraId="3E1949DD" w14:textId="77777777" w:rsidR="00AE2E5C" w:rsidRPr="00245C09" w:rsidRDefault="00AE2E5C" w:rsidP="00AE2E5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B336645" w14:textId="77777777" w:rsidR="00AE2E5C" w:rsidRPr="00A8084F" w:rsidRDefault="00AE2E5C" w:rsidP="00AE2E5C">
      <w:pPr>
        <w:pBdr>
          <w:bottom w:val="double" w:sz="6" w:space="1" w:color="auto"/>
        </w:pBdr>
        <w:spacing w:after="12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DATE: DECEMBER, 2021</w:t>
      </w:r>
      <w:r w:rsidRPr="00A8084F">
        <w:rPr>
          <w:rFonts w:ascii="Times New Roman" w:hAnsi="Times New Roman"/>
          <w:b/>
          <w:color w:val="000000"/>
        </w:rPr>
        <w:tab/>
      </w:r>
      <w:r w:rsidRPr="00A8084F">
        <w:rPr>
          <w:rFonts w:ascii="Times New Roman" w:hAnsi="Times New Roman"/>
          <w:b/>
          <w:color w:val="000000"/>
        </w:rPr>
        <w:tab/>
      </w:r>
      <w:r w:rsidRPr="00A8084F">
        <w:rPr>
          <w:rFonts w:ascii="Times New Roman" w:hAnsi="Times New Roman"/>
          <w:b/>
          <w:color w:val="000000"/>
        </w:rPr>
        <w:tab/>
      </w:r>
      <w:r w:rsidRPr="00A8084F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                </w:t>
      </w:r>
      <w:r w:rsidRPr="00A8084F">
        <w:rPr>
          <w:rFonts w:ascii="Times New Roman" w:hAnsi="Times New Roman"/>
          <w:b/>
          <w:color w:val="000000"/>
        </w:rPr>
        <w:t xml:space="preserve">TIME:  8.00am – 8.00am (24 hours) </w:t>
      </w:r>
    </w:p>
    <w:p w14:paraId="2DE74DBE" w14:textId="77777777" w:rsidR="00AE2E5C" w:rsidRPr="00A8084F" w:rsidRDefault="00AE2E5C" w:rsidP="00AE2E5C">
      <w:pPr>
        <w:spacing w:after="120" w:line="240" w:lineRule="auto"/>
        <w:rPr>
          <w:rFonts w:ascii="Times New Roman" w:hAnsi="Times New Roman"/>
          <w:b/>
          <w:color w:val="000000"/>
        </w:rPr>
      </w:pPr>
      <w:r w:rsidRPr="00A8084F">
        <w:rPr>
          <w:rFonts w:ascii="Times New Roman" w:hAnsi="Times New Roman"/>
          <w:b/>
          <w:color w:val="000000"/>
        </w:rPr>
        <w:t xml:space="preserve">INSTRUCTIONS: </w:t>
      </w:r>
    </w:p>
    <w:p w14:paraId="1D9E426D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160" w:line="240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Answers ALL Questions.</w:t>
      </w:r>
    </w:p>
    <w:p w14:paraId="5B66FF40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160" w:line="256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 xml:space="preserve">Submit your answers in word format unless otherwise instructed. Type your answers in a word document. </w:t>
      </w:r>
      <w:r w:rsidRPr="00A8084F">
        <w:rPr>
          <w:rFonts w:ascii="Times New Roman" w:hAnsi="Times New Roman"/>
          <w:b/>
          <w:bCs/>
          <w:color w:val="000000"/>
        </w:rPr>
        <w:t>Do not PDF your document</w:t>
      </w:r>
      <w:r w:rsidRPr="00A8084F">
        <w:rPr>
          <w:rFonts w:ascii="Times New Roman" w:hAnsi="Times New Roman"/>
          <w:color w:val="000000"/>
        </w:rPr>
        <w:t xml:space="preserve">. </w:t>
      </w:r>
    </w:p>
    <w:p w14:paraId="195B282C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160" w:line="256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 xml:space="preserve">Submit your answers via the </w:t>
      </w:r>
      <w:r>
        <w:rPr>
          <w:rFonts w:ascii="Times New Roman" w:hAnsi="Times New Roman"/>
          <w:color w:val="000000"/>
          <w:sz w:val="24"/>
          <w:szCs w:val="24"/>
        </w:rPr>
        <w:t>Exam Portal</w:t>
      </w:r>
      <w:r w:rsidRPr="00A8084F">
        <w:rPr>
          <w:rFonts w:ascii="Times New Roman" w:hAnsi="Times New Roman"/>
          <w:color w:val="000000"/>
        </w:rPr>
        <w:t>.</w:t>
      </w:r>
    </w:p>
    <w:p w14:paraId="5920E55E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160" w:line="256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 xml:space="preserve">For images (photographs, graphs and calculations </w:t>
      </w:r>
      <w:proofErr w:type="spellStart"/>
      <w:r w:rsidRPr="00A8084F">
        <w:rPr>
          <w:rFonts w:ascii="Times New Roman" w:hAnsi="Times New Roman"/>
          <w:color w:val="000000"/>
        </w:rPr>
        <w:t>etc</w:t>
      </w:r>
      <w:proofErr w:type="spellEnd"/>
      <w:r w:rsidRPr="00A8084F">
        <w:rPr>
          <w:rFonts w:ascii="Times New Roman" w:hAnsi="Times New Roman"/>
          <w:color w:val="000000"/>
        </w:rPr>
        <w:t xml:space="preserve">), use legible writing. Take an image (Photo) of all the answer sheets and submit via the </w:t>
      </w:r>
      <w:r>
        <w:rPr>
          <w:rFonts w:ascii="Times New Roman" w:hAnsi="Times New Roman"/>
          <w:color w:val="000000"/>
          <w:sz w:val="24"/>
          <w:szCs w:val="24"/>
        </w:rPr>
        <w:t>Exam Portal</w:t>
      </w:r>
      <w:r w:rsidRPr="00A8084F">
        <w:rPr>
          <w:rFonts w:ascii="Times New Roman" w:hAnsi="Times New Roman"/>
          <w:color w:val="000000"/>
        </w:rPr>
        <w:t>. Remember to number the answer sheet pages.</w:t>
      </w:r>
    </w:p>
    <w:p w14:paraId="5E0C28A1" w14:textId="77777777" w:rsidR="00AE2E5C" w:rsidRPr="00A8084F" w:rsidRDefault="00AE2E5C" w:rsidP="00AE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566"/>
        <w:rPr>
          <w:rFonts w:ascii="Times New Roman" w:hAnsi="Times New Roman"/>
          <w:b/>
          <w:bCs/>
          <w:color w:val="000000"/>
        </w:rPr>
      </w:pPr>
      <w:r w:rsidRPr="00A8084F">
        <w:rPr>
          <w:rFonts w:ascii="Times New Roman" w:hAnsi="Times New Roman"/>
          <w:b/>
          <w:bCs/>
          <w:color w:val="000000"/>
        </w:rPr>
        <w:t xml:space="preserve">NOTE: No submissions will be accepted in any other mode e.g. emails, </w:t>
      </w:r>
      <w:proofErr w:type="spellStart"/>
      <w:r w:rsidRPr="00A8084F">
        <w:rPr>
          <w:rFonts w:ascii="Times New Roman" w:hAnsi="Times New Roman"/>
          <w:b/>
          <w:bCs/>
          <w:color w:val="000000"/>
        </w:rPr>
        <w:t>WhatsApp</w:t>
      </w:r>
      <w:proofErr w:type="spellEnd"/>
      <w:r w:rsidRPr="00A8084F">
        <w:rPr>
          <w:rFonts w:ascii="Times New Roman" w:hAnsi="Times New Roman"/>
          <w:b/>
          <w:bCs/>
          <w:color w:val="000000"/>
        </w:rPr>
        <w:t xml:space="preserve"> etc.</w:t>
      </w:r>
    </w:p>
    <w:p w14:paraId="137F8E65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0" w:line="256" w:lineRule="auto"/>
        <w:ind w:left="360" w:right="566"/>
        <w:rPr>
          <w:rFonts w:ascii="Times New Roman" w:hAnsi="Times New Roman"/>
          <w:color w:val="000000"/>
        </w:rPr>
      </w:pPr>
      <w:bookmarkStart w:id="1" w:name="_Hlk45597722"/>
      <w:r w:rsidRPr="00A8084F">
        <w:rPr>
          <w:rFonts w:ascii="Times New Roman" w:hAnsi="Times New Roman"/>
          <w:color w:val="000000"/>
        </w:rPr>
        <w:t xml:space="preserve">The examinations start at 8.00am and all the answer scripts MUST be posted on the portal by 8.00am the following day </w:t>
      </w:r>
      <w:r w:rsidRPr="009A4F41">
        <w:rPr>
          <w:rFonts w:ascii="Times New Roman" w:hAnsi="Times New Roman"/>
          <w:b/>
          <w:color w:val="000000"/>
        </w:rPr>
        <w:t>(within 24 hours).</w:t>
      </w:r>
    </w:p>
    <w:p w14:paraId="1F866D5E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0" w:line="256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Submit your answer sheets as one document. Click the “SUBMIT” button to ensure that your answer sheet is uploaded in the portal.</w:t>
      </w:r>
    </w:p>
    <w:bookmarkEnd w:id="1"/>
    <w:p w14:paraId="031E7D3A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0" w:line="240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Allow yourself enough time to confirm that your submission has gone through. You will receive an automated email receipt on successful submission.</w:t>
      </w:r>
    </w:p>
    <w:p w14:paraId="43B6D7E3" w14:textId="77777777" w:rsidR="00AE2E5C" w:rsidRPr="00A8084F" w:rsidRDefault="00AE2E5C" w:rsidP="00AE2E5C">
      <w:pPr>
        <w:spacing w:after="0" w:line="240" w:lineRule="auto"/>
        <w:ind w:left="1077" w:right="566"/>
        <w:rPr>
          <w:rFonts w:ascii="Times New Roman" w:hAnsi="Times New Roman"/>
          <w:color w:val="000000"/>
        </w:rPr>
      </w:pPr>
    </w:p>
    <w:p w14:paraId="5884F3AF" w14:textId="77777777" w:rsidR="00AE2E5C" w:rsidRPr="00A8084F" w:rsidRDefault="00AE2E5C" w:rsidP="00AE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566"/>
        <w:rPr>
          <w:rFonts w:ascii="Times New Roman" w:hAnsi="Times New Roman"/>
          <w:b/>
          <w:bCs/>
          <w:color w:val="000000"/>
        </w:rPr>
      </w:pPr>
      <w:r w:rsidRPr="00A8084F">
        <w:rPr>
          <w:rFonts w:ascii="Times New Roman" w:hAnsi="Times New Roman"/>
          <w:b/>
          <w:bCs/>
          <w:color w:val="000000"/>
        </w:rPr>
        <w:t>NOTE: Submission deadlines must be observed.</w:t>
      </w:r>
    </w:p>
    <w:p w14:paraId="7F8577B5" w14:textId="77777777" w:rsidR="00AE2E5C" w:rsidRPr="00A8084F" w:rsidRDefault="00AE2E5C" w:rsidP="00AE2E5C">
      <w:pPr>
        <w:pStyle w:val="ListParagraph"/>
        <w:numPr>
          <w:ilvl w:val="0"/>
          <w:numId w:val="2"/>
        </w:numPr>
        <w:spacing w:after="0" w:line="240" w:lineRule="auto"/>
        <w:ind w:left="360" w:right="566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On the front page of each answer script you are required to observe the following instructions:</w:t>
      </w:r>
    </w:p>
    <w:p w14:paraId="3E4E539D" w14:textId="77777777" w:rsidR="00AE2E5C" w:rsidRPr="00A8084F" w:rsidRDefault="00AE2E5C" w:rsidP="00AE2E5C">
      <w:pPr>
        <w:numPr>
          <w:ilvl w:val="1"/>
          <w:numId w:val="3"/>
        </w:numPr>
        <w:spacing w:after="0" w:line="240" w:lineRule="auto"/>
        <w:ind w:left="1077" w:right="566" w:hanging="357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Write your student number in full</w:t>
      </w:r>
    </w:p>
    <w:p w14:paraId="5DEA876C" w14:textId="77777777" w:rsidR="00AE2E5C" w:rsidRPr="00A8084F" w:rsidRDefault="00AE2E5C" w:rsidP="00AE2E5C">
      <w:pPr>
        <w:numPr>
          <w:ilvl w:val="1"/>
          <w:numId w:val="3"/>
        </w:numPr>
        <w:spacing w:after="0" w:line="240" w:lineRule="auto"/>
        <w:ind w:left="1077" w:right="566" w:hanging="357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 xml:space="preserve">Write the unit code and title </w:t>
      </w:r>
    </w:p>
    <w:p w14:paraId="095A2ED4" w14:textId="77777777" w:rsidR="00AE2E5C" w:rsidRDefault="00AE2E5C" w:rsidP="00AE2E5C">
      <w:pPr>
        <w:numPr>
          <w:ilvl w:val="1"/>
          <w:numId w:val="3"/>
        </w:numPr>
        <w:spacing w:after="0" w:line="240" w:lineRule="auto"/>
        <w:ind w:left="1077" w:right="566" w:hanging="357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Write the date of examination</w:t>
      </w:r>
    </w:p>
    <w:p w14:paraId="63C32067" w14:textId="77777777" w:rsidR="00AE2E5C" w:rsidRPr="00E2400A" w:rsidRDefault="00AE2E5C" w:rsidP="00AE2E5C">
      <w:pPr>
        <w:pStyle w:val="ListParagraph"/>
        <w:numPr>
          <w:ilvl w:val="1"/>
          <w:numId w:val="3"/>
        </w:numPr>
        <w:spacing w:after="160" w:line="240" w:lineRule="auto"/>
        <w:ind w:left="1077" w:right="566" w:hanging="357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Write the name of the lecturer</w:t>
      </w:r>
    </w:p>
    <w:p w14:paraId="4FBF01C2" w14:textId="77777777" w:rsidR="00AE2E5C" w:rsidRDefault="00AE2E5C" w:rsidP="00AE2E5C">
      <w:pPr>
        <w:pStyle w:val="ListParagraph"/>
        <w:numPr>
          <w:ilvl w:val="1"/>
          <w:numId w:val="3"/>
        </w:numPr>
        <w:spacing w:after="160" w:line="240" w:lineRule="auto"/>
        <w:ind w:left="1077" w:right="566" w:hanging="357"/>
        <w:rPr>
          <w:rFonts w:ascii="Times New Roman" w:hAnsi="Times New Roman"/>
          <w:color w:val="000000"/>
        </w:rPr>
      </w:pPr>
      <w:r w:rsidRPr="00A8084F">
        <w:rPr>
          <w:rFonts w:ascii="Times New Roman" w:hAnsi="Times New Roman"/>
          <w:color w:val="000000"/>
        </w:rPr>
        <w:t>Write “SUPPLEMENTARY” or “DEFFERED EXAM” as the case may be, (if you are taking a supplementary or deferred examination).</w:t>
      </w:r>
    </w:p>
    <w:p w14:paraId="6DB3505B" w14:textId="77777777" w:rsidR="00AE2E5C" w:rsidRPr="00A8084F" w:rsidRDefault="00AE2E5C" w:rsidP="00AE2E5C">
      <w:pPr>
        <w:pStyle w:val="ListParagraph"/>
        <w:spacing w:after="160" w:line="240" w:lineRule="auto"/>
        <w:ind w:left="1077" w:right="566"/>
        <w:rPr>
          <w:rFonts w:ascii="Times New Roman" w:hAnsi="Times New Roman"/>
          <w:color w:val="000000"/>
        </w:rPr>
      </w:pPr>
    </w:p>
    <w:p w14:paraId="4C00BF79" w14:textId="77777777" w:rsidR="00AE2E5C" w:rsidRDefault="00AE2E5C" w:rsidP="00110C1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3BE6D42" w14:textId="77777777" w:rsidR="00AE2E5C" w:rsidRDefault="00AE2E5C" w:rsidP="00110C1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FF4AECD" w14:textId="77777777" w:rsidR="0088373F" w:rsidRPr="00FF4CFF" w:rsidRDefault="0088373F" w:rsidP="00110C1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F4C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Question One</w:t>
      </w:r>
      <w:bookmarkStart w:id="2" w:name="_GoBack"/>
      <w:bookmarkEnd w:id="2"/>
    </w:p>
    <w:p w14:paraId="58E2B9A0" w14:textId="77777777" w:rsidR="00BA7FA5" w:rsidRPr="00FF4CFF" w:rsidRDefault="0085530C" w:rsidP="000475EE">
      <w:pPr>
        <w:rPr>
          <w:rFonts w:ascii="Times New Roman" w:hAnsi="Times New Roman" w:cs="Times New Roman"/>
          <w:sz w:val="24"/>
          <w:szCs w:val="24"/>
        </w:rPr>
      </w:pPr>
      <w:r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Majority of the </w:t>
      </w:r>
      <w:r w:rsidR="00F73C66"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organizations</w:t>
      </w:r>
      <w:r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4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willing to take part in corp</w:t>
      </w:r>
      <w:r w:rsidR="00654F06"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orate</w:t>
      </w:r>
      <w:r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 responsibility but are unable. Critically </w:t>
      </w:r>
      <w:r w:rsidR="00F73C66"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analyze</w:t>
      </w:r>
      <w:r w:rsidRPr="00FF4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factors behind this neglect</w:t>
      </w:r>
      <w:r w:rsidR="00654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provide justifiable examples</w:t>
      </w:r>
      <w:r w:rsidR="0001677A" w:rsidRPr="00FF4CFF">
        <w:rPr>
          <w:rFonts w:ascii="Times New Roman" w:hAnsi="Times New Roman" w:cs="Times New Roman"/>
          <w:sz w:val="24"/>
          <w:szCs w:val="24"/>
        </w:rPr>
        <w:tab/>
      </w:r>
      <w:r w:rsidR="0001677A" w:rsidRPr="00FF4CFF">
        <w:rPr>
          <w:rFonts w:ascii="Times New Roman" w:hAnsi="Times New Roman" w:cs="Times New Roman"/>
          <w:sz w:val="24"/>
          <w:szCs w:val="24"/>
        </w:rPr>
        <w:tab/>
      </w:r>
      <w:r w:rsidR="0001677A" w:rsidRPr="00FF4CFF">
        <w:rPr>
          <w:rFonts w:ascii="Times New Roman" w:hAnsi="Times New Roman" w:cs="Times New Roman"/>
          <w:sz w:val="24"/>
          <w:szCs w:val="24"/>
        </w:rPr>
        <w:tab/>
      </w:r>
      <w:r w:rsidR="00654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17719">
        <w:rPr>
          <w:rFonts w:ascii="Times New Roman" w:hAnsi="Times New Roman" w:cs="Times New Roman"/>
          <w:sz w:val="24"/>
          <w:szCs w:val="24"/>
        </w:rPr>
        <w:t xml:space="preserve">     </w:t>
      </w:r>
      <w:r w:rsidR="00654F06">
        <w:rPr>
          <w:rFonts w:ascii="Times New Roman" w:hAnsi="Times New Roman" w:cs="Times New Roman"/>
          <w:sz w:val="24"/>
          <w:szCs w:val="24"/>
        </w:rPr>
        <w:t xml:space="preserve">      </w:t>
      </w:r>
      <w:r w:rsidR="0001677A" w:rsidRPr="00FF4CFF">
        <w:rPr>
          <w:rFonts w:ascii="Times New Roman" w:hAnsi="Times New Roman" w:cs="Times New Roman"/>
          <w:sz w:val="24"/>
          <w:szCs w:val="24"/>
        </w:rPr>
        <w:t>(</w:t>
      </w:r>
      <w:r w:rsidR="00BA7FA5" w:rsidRPr="00FF4CFF">
        <w:rPr>
          <w:rFonts w:ascii="Times New Roman" w:hAnsi="Times New Roman" w:cs="Times New Roman"/>
          <w:sz w:val="24"/>
          <w:szCs w:val="24"/>
        </w:rPr>
        <w:t>10 Marks)</w:t>
      </w:r>
    </w:p>
    <w:p w14:paraId="0CF81016" w14:textId="77777777" w:rsidR="00BA7FA5" w:rsidRPr="00FF4CFF" w:rsidRDefault="00BA7FA5" w:rsidP="00BA7FA5">
      <w:pPr>
        <w:rPr>
          <w:rFonts w:ascii="Times New Roman" w:hAnsi="Times New Roman" w:cs="Times New Roman"/>
          <w:b/>
          <w:sz w:val="24"/>
          <w:szCs w:val="24"/>
        </w:rPr>
      </w:pPr>
      <w:r w:rsidRPr="00FF4CFF">
        <w:rPr>
          <w:rFonts w:ascii="Times New Roman" w:hAnsi="Times New Roman" w:cs="Times New Roman"/>
          <w:b/>
          <w:sz w:val="24"/>
          <w:szCs w:val="24"/>
        </w:rPr>
        <w:t>Question Two</w:t>
      </w:r>
    </w:p>
    <w:p w14:paraId="238DD11E" w14:textId="77777777" w:rsidR="00DF3495" w:rsidRPr="00FF4CFF" w:rsidRDefault="00314F1C" w:rsidP="00DF3495">
      <w:pPr>
        <w:rPr>
          <w:rFonts w:ascii="Times New Roman" w:hAnsi="Times New Roman" w:cs="Times New Roman"/>
          <w:sz w:val="24"/>
          <w:szCs w:val="24"/>
        </w:rPr>
      </w:pPr>
      <w:r w:rsidRPr="00FF4CFF">
        <w:rPr>
          <w:rFonts w:ascii="Times New Roman" w:hAnsi="Times New Roman" w:cs="Times New Roman"/>
          <w:sz w:val="24"/>
          <w:szCs w:val="24"/>
        </w:rPr>
        <w:t>The challenge for business today is to produce quality products or services efficiently. A company that meets this challenge can use quality as a competitive weapon. Examine how managers can apply the Total Quality Management approach to overcome this challenge</w:t>
      </w:r>
      <w:r w:rsidRPr="00FF4CFF">
        <w:rPr>
          <w:rFonts w:ascii="Times New Roman" w:hAnsi="Times New Roman" w:cs="Times New Roman"/>
          <w:sz w:val="24"/>
          <w:szCs w:val="24"/>
        </w:rPr>
        <w:tab/>
      </w:r>
      <w:r w:rsidRPr="00FF4CFF">
        <w:rPr>
          <w:rFonts w:ascii="Times New Roman" w:hAnsi="Times New Roman" w:cs="Times New Roman"/>
          <w:sz w:val="24"/>
          <w:szCs w:val="24"/>
        </w:rPr>
        <w:tab/>
      </w:r>
      <w:r w:rsidRPr="00FF4CF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="00DF3495" w:rsidRPr="00FF4CFF">
        <w:rPr>
          <w:rFonts w:ascii="Times New Roman" w:hAnsi="Times New Roman" w:cs="Times New Roman"/>
          <w:sz w:val="24"/>
          <w:szCs w:val="24"/>
        </w:rPr>
        <w:t xml:space="preserve"> (</w:t>
      </w:r>
      <w:r w:rsidR="00B8774D" w:rsidRPr="00FF4CFF">
        <w:rPr>
          <w:rFonts w:ascii="Times New Roman" w:hAnsi="Times New Roman" w:cs="Times New Roman"/>
          <w:sz w:val="24"/>
          <w:szCs w:val="24"/>
        </w:rPr>
        <w:t>10</w:t>
      </w:r>
      <w:r w:rsidR="00DF3495" w:rsidRPr="00FF4CF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29C3D6C" w14:textId="77777777" w:rsidR="004D0A9A" w:rsidRPr="00FF4CFF" w:rsidRDefault="004D0A9A" w:rsidP="00DF3495">
      <w:pPr>
        <w:rPr>
          <w:rFonts w:ascii="Times New Roman" w:hAnsi="Times New Roman" w:cs="Times New Roman"/>
          <w:b/>
          <w:sz w:val="24"/>
          <w:szCs w:val="24"/>
        </w:rPr>
      </w:pPr>
      <w:r w:rsidRPr="00FF4CFF">
        <w:rPr>
          <w:rFonts w:ascii="Times New Roman" w:hAnsi="Times New Roman" w:cs="Times New Roman"/>
          <w:b/>
          <w:sz w:val="24"/>
          <w:szCs w:val="24"/>
        </w:rPr>
        <w:t>Question Three</w:t>
      </w:r>
    </w:p>
    <w:p w14:paraId="0EED23B1" w14:textId="77777777" w:rsidR="004D0A9A" w:rsidRPr="00F73C66" w:rsidRDefault="00FF4CFF" w:rsidP="00BA7FA5">
      <w:pPr>
        <w:rPr>
          <w:rFonts w:ascii="Times New Roman" w:hAnsi="Times New Roman" w:cs="Times New Roman"/>
          <w:b/>
          <w:sz w:val="24"/>
          <w:szCs w:val="24"/>
        </w:rPr>
      </w:pPr>
      <w:r w:rsidRPr="00FF4CFF">
        <w:rPr>
          <w:rFonts w:ascii="Times New Roman" w:hAnsi="Times New Roman" w:cs="Times New Roman"/>
          <w:sz w:val="24"/>
          <w:szCs w:val="24"/>
        </w:rPr>
        <w:t>Organization should be prepared to deve</w:t>
      </w:r>
      <w:r w:rsidR="00F73C66">
        <w:rPr>
          <w:rFonts w:ascii="Times New Roman" w:hAnsi="Times New Roman" w:cs="Times New Roman"/>
          <w:sz w:val="24"/>
          <w:szCs w:val="24"/>
        </w:rPr>
        <w:t>lop individual managers and management</w:t>
      </w:r>
      <w:r w:rsidR="00654F06">
        <w:rPr>
          <w:rFonts w:ascii="Times New Roman" w:hAnsi="Times New Roman" w:cs="Times New Roman"/>
          <w:sz w:val="24"/>
          <w:szCs w:val="24"/>
        </w:rPr>
        <w:t xml:space="preserve"> teams that are </w:t>
      </w:r>
      <w:r w:rsidRPr="00FF4CFF">
        <w:rPr>
          <w:rFonts w:ascii="Times New Roman" w:hAnsi="Times New Roman" w:cs="Times New Roman"/>
          <w:sz w:val="24"/>
          <w:szCs w:val="24"/>
        </w:rPr>
        <w:t>flexible, adaptable and innovative in technology, financial and business issues</w:t>
      </w:r>
      <w:r w:rsidR="00F73C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F4CFF">
        <w:rPr>
          <w:rFonts w:ascii="Times New Roman" w:hAnsi="Times New Roman" w:cs="Times New Roman"/>
          <w:sz w:val="24"/>
          <w:szCs w:val="24"/>
        </w:rPr>
        <w:t>Examine the real life management development approaches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73C6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45D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0DA6" w:rsidRPr="00FF4CFF">
        <w:rPr>
          <w:rFonts w:ascii="Times New Roman" w:hAnsi="Times New Roman" w:cs="Times New Roman"/>
          <w:sz w:val="24"/>
          <w:szCs w:val="24"/>
        </w:rPr>
        <w:t>(10 Marks)</w:t>
      </w:r>
    </w:p>
    <w:p w14:paraId="3A7EED68" w14:textId="77777777" w:rsidR="00065A1F" w:rsidRDefault="00065A1F" w:rsidP="0006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326679C9" w14:textId="77777777" w:rsidR="00065A1F" w:rsidRDefault="00065A1F" w:rsidP="00065A1F">
      <w:pPr>
        <w:rPr>
          <w:rFonts w:ascii="Times New Roman" w:hAnsi="Times New Roman" w:cs="Times New Roman"/>
          <w:sz w:val="24"/>
          <w:szCs w:val="24"/>
        </w:rPr>
      </w:pPr>
    </w:p>
    <w:p w14:paraId="205AE70B" w14:textId="77777777" w:rsidR="00065A1F" w:rsidRPr="00065A1F" w:rsidRDefault="00065A1F" w:rsidP="0006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5A1F">
        <w:rPr>
          <w:rFonts w:ascii="Times New Roman" w:eastAsia="Calibri" w:hAnsi="Times New Roman" w:cs="Times New Roman"/>
          <w:b/>
          <w:sz w:val="24"/>
          <w:szCs w:val="24"/>
        </w:rPr>
        <w:t>***END***</w:t>
      </w:r>
    </w:p>
    <w:p w14:paraId="5A5E4E5C" w14:textId="77777777" w:rsidR="00065A1F" w:rsidRPr="00BA7FA5" w:rsidRDefault="00065A1F" w:rsidP="00110C10">
      <w:pPr>
        <w:rPr>
          <w:rFonts w:ascii="Times New Roman" w:hAnsi="Times New Roman" w:cs="Times New Roman"/>
          <w:sz w:val="24"/>
          <w:szCs w:val="24"/>
        </w:rPr>
      </w:pPr>
    </w:p>
    <w:sectPr w:rsidR="00065A1F" w:rsidRPr="00BA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C5D"/>
    <w:multiLevelType w:val="hybridMultilevel"/>
    <w:tmpl w:val="E65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D3D16"/>
    <w:multiLevelType w:val="hybridMultilevel"/>
    <w:tmpl w:val="759A2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44A9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67"/>
    <w:rsid w:val="0001677A"/>
    <w:rsid w:val="000175D1"/>
    <w:rsid w:val="000475EE"/>
    <w:rsid w:val="00065A1F"/>
    <w:rsid w:val="00071FA6"/>
    <w:rsid w:val="000D40C6"/>
    <w:rsid w:val="000E045B"/>
    <w:rsid w:val="00110C10"/>
    <w:rsid w:val="001B311E"/>
    <w:rsid w:val="002A0541"/>
    <w:rsid w:val="00314F1C"/>
    <w:rsid w:val="00336A3B"/>
    <w:rsid w:val="003E15A6"/>
    <w:rsid w:val="003E6986"/>
    <w:rsid w:val="00470DA6"/>
    <w:rsid w:val="004D0A9A"/>
    <w:rsid w:val="0057271C"/>
    <w:rsid w:val="00595FC3"/>
    <w:rsid w:val="005D2467"/>
    <w:rsid w:val="00603B01"/>
    <w:rsid w:val="00654F06"/>
    <w:rsid w:val="006C265C"/>
    <w:rsid w:val="006D4D55"/>
    <w:rsid w:val="00717719"/>
    <w:rsid w:val="0072592C"/>
    <w:rsid w:val="007D6B87"/>
    <w:rsid w:val="00824136"/>
    <w:rsid w:val="0085530C"/>
    <w:rsid w:val="0088373F"/>
    <w:rsid w:val="009645D7"/>
    <w:rsid w:val="00AE2E5C"/>
    <w:rsid w:val="00B04E98"/>
    <w:rsid w:val="00B4642F"/>
    <w:rsid w:val="00B50BAF"/>
    <w:rsid w:val="00B8774D"/>
    <w:rsid w:val="00BA7FA5"/>
    <w:rsid w:val="00C5177C"/>
    <w:rsid w:val="00CD1240"/>
    <w:rsid w:val="00DE379D"/>
    <w:rsid w:val="00DF3495"/>
    <w:rsid w:val="00E9589B"/>
    <w:rsid w:val="00F630DB"/>
    <w:rsid w:val="00F73C6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F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824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4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E2E5C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824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4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E2E5C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Virginia Wangui  Githiji</cp:lastModifiedBy>
  <cp:revision>3</cp:revision>
  <dcterms:created xsi:type="dcterms:W3CDTF">2021-11-04T12:59:00Z</dcterms:created>
  <dcterms:modified xsi:type="dcterms:W3CDTF">2021-11-11T12:38:00Z</dcterms:modified>
</cp:coreProperties>
</file>